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C2132" w14:textId="40EE46CD" w:rsidR="00AF4306" w:rsidRDefault="00AF4306" w:rsidP="00AF4306"/>
    <w:p w14:paraId="101EECAF" w14:textId="2A1CA899" w:rsidR="005A3B91" w:rsidRPr="00283C41" w:rsidRDefault="005A3B91" w:rsidP="00AF4306">
      <w:pPr>
        <w:rPr>
          <w:rFonts w:ascii="Arial" w:hAnsi="Arial" w:cs="Arial"/>
        </w:rPr>
      </w:pPr>
      <w:r w:rsidRPr="00283C41">
        <w:rPr>
          <w:rFonts w:ascii="Arial" w:hAnsi="Arial" w:cs="Arial"/>
        </w:rPr>
        <w:t xml:space="preserve">January </w:t>
      </w:r>
      <w:r w:rsidR="00B86841">
        <w:rPr>
          <w:rFonts w:ascii="Arial" w:hAnsi="Arial" w:cs="Arial"/>
        </w:rPr>
        <w:t>20</w:t>
      </w:r>
      <w:r w:rsidRPr="00283C41">
        <w:rPr>
          <w:rFonts w:ascii="Arial" w:hAnsi="Arial" w:cs="Arial"/>
        </w:rPr>
        <w:t>, 2020</w:t>
      </w:r>
    </w:p>
    <w:p w14:paraId="73FEA210" w14:textId="0A9C408B" w:rsidR="005A3B91" w:rsidRDefault="005A3B91" w:rsidP="00AF4306"/>
    <w:p w14:paraId="2764CA5F" w14:textId="77777777" w:rsidR="005A3B91" w:rsidRDefault="005A3B91" w:rsidP="00AF4306">
      <w:pPr>
        <w:rPr>
          <w:rFonts w:ascii="Arial" w:hAnsi="Arial" w:cs="Arial"/>
          <w:b/>
        </w:rPr>
      </w:pPr>
    </w:p>
    <w:p w14:paraId="5EFFF12A" w14:textId="77B8E83C" w:rsidR="00AF4306" w:rsidRDefault="00B929CD" w:rsidP="00AF4306">
      <w:pPr>
        <w:rPr>
          <w:rFonts w:ascii="Arial" w:hAnsi="Arial" w:cs="Arial"/>
          <w:b/>
        </w:rPr>
      </w:pPr>
      <w:r>
        <w:rPr>
          <w:rFonts w:ascii="Arial" w:hAnsi="Arial" w:cs="Arial"/>
          <w:b/>
        </w:rPr>
        <w:t>Cooper Lighting Solutions to showcase HALO product innovations and offer training to empower builders and contractors at the International Builders’ Show</w:t>
      </w:r>
    </w:p>
    <w:p w14:paraId="6FC9D0CC" w14:textId="2C5C2622" w:rsidR="00537D8E" w:rsidRDefault="00537D8E" w:rsidP="00AF4306">
      <w:pPr>
        <w:rPr>
          <w:rFonts w:ascii="Arial" w:hAnsi="Arial" w:cs="Arial"/>
          <w:b/>
        </w:rPr>
      </w:pPr>
    </w:p>
    <w:p w14:paraId="4B32DBAD" w14:textId="1920EB20" w:rsidR="00B929CD" w:rsidRDefault="00B929CD" w:rsidP="00B929CD">
      <w:pPr>
        <w:pStyle w:val="ListParagraph"/>
        <w:numPr>
          <w:ilvl w:val="0"/>
          <w:numId w:val="1"/>
        </w:numPr>
        <w:rPr>
          <w:rFonts w:ascii="Arial" w:hAnsi="Arial" w:cs="Arial"/>
          <w:bCs/>
          <w:sz w:val="22"/>
          <w:szCs w:val="22"/>
        </w:rPr>
      </w:pPr>
      <w:r>
        <w:rPr>
          <w:rFonts w:ascii="Arial" w:hAnsi="Arial" w:cs="Arial"/>
          <w:bCs/>
          <w:sz w:val="22"/>
          <w:szCs w:val="22"/>
        </w:rPr>
        <w:t>Company will host certified training sessions of its HALO Home</w:t>
      </w:r>
      <w:r w:rsidRPr="00B929CD">
        <w:rPr>
          <w:rFonts w:ascii="Arial" w:hAnsi="Arial" w:cs="Arial"/>
          <w:bCs/>
          <w:sz w:val="22"/>
          <w:szCs w:val="22"/>
          <w:vertAlign w:val="superscript"/>
        </w:rPr>
        <w:t>™</w:t>
      </w:r>
      <w:r>
        <w:rPr>
          <w:rFonts w:ascii="Arial" w:hAnsi="Arial" w:cs="Arial"/>
          <w:bCs/>
          <w:sz w:val="22"/>
          <w:szCs w:val="22"/>
        </w:rPr>
        <w:t xml:space="preserve"> Smart Lighting System</w:t>
      </w:r>
    </w:p>
    <w:p w14:paraId="56E036E0" w14:textId="2DBEA48E" w:rsidR="00B929CD" w:rsidRDefault="00B929CD" w:rsidP="00B929CD">
      <w:pPr>
        <w:pStyle w:val="ListParagraph"/>
        <w:numPr>
          <w:ilvl w:val="0"/>
          <w:numId w:val="1"/>
        </w:numPr>
        <w:rPr>
          <w:rFonts w:ascii="Arial" w:hAnsi="Arial" w:cs="Arial"/>
          <w:bCs/>
          <w:sz w:val="22"/>
          <w:szCs w:val="22"/>
        </w:rPr>
      </w:pPr>
      <w:r>
        <w:rPr>
          <w:rFonts w:ascii="Arial" w:hAnsi="Arial" w:cs="Arial"/>
          <w:bCs/>
          <w:sz w:val="22"/>
          <w:szCs w:val="22"/>
        </w:rPr>
        <w:t>Product innovations include</w:t>
      </w:r>
      <w:r w:rsidR="005032A9">
        <w:rPr>
          <w:rFonts w:ascii="Arial" w:hAnsi="Arial" w:cs="Arial"/>
          <w:bCs/>
          <w:sz w:val="22"/>
          <w:szCs w:val="22"/>
        </w:rPr>
        <w:t xml:space="preserve"> smart lighting; easy, contractor-friendly solutions; functional, light commercial solutions; and modern, space-enhancing solutions</w:t>
      </w:r>
      <w:r>
        <w:rPr>
          <w:rFonts w:ascii="Arial" w:hAnsi="Arial" w:cs="Arial"/>
          <w:bCs/>
          <w:sz w:val="22"/>
          <w:szCs w:val="22"/>
        </w:rPr>
        <w:t xml:space="preserve"> </w:t>
      </w:r>
    </w:p>
    <w:p w14:paraId="1BD3C056" w14:textId="2D2E6C23" w:rsidR="00AF4306" w:rsidRDefault="00B929CD" w:rsidP="00B929CD">
      <w:pPr>
        <w:pStyle w:val="ListParagraph"/>
        <w:numPr>
          <w:ilvl w:val="0"/>
          <w:numId w:val="1"/>
        </w:numPr>
        <w:rPr>
          <w:rFonts w:ascii="Arial" w:hAnsi="Arial" w:cs="Arial"/>
          <w:bCs/>
          <w:sz w:val="22"/>
          <w:szCs w:val="22"/>
        </w:rPr>
      </w:pPr>
      <w:r w:rsidRPr="00B929CD">
        <w:rPr>
          <w:rFonts w:ascii="Arial" w:hAnsi="Arial" w:cs="Arial"/>
          <w:bCs/>
          <w:sz w:val="22"/>
          <w:szCs w:val="22"/>
        </w:rPr>
        <w:t>HALO Home Smart Lighting System</w:t>
      </w:r>
      <w:r>
        <w:rPr>
          <w:rFonts w:ascii="Arial" w:hAnsi="Arial" w:cs="Arial"/>
          <w:bCs/>
          <w:sz w:val="22"/>
          <w:szCs w:val="22"/>
        </w:rPr>
        <w:t xml:space="preserve"> is featured in the Show Village Next-Gen Net Zero Home</w:t>
      </w:r>
    </w:p>
    <w:p w14:paraId="68F74C03" w14:textId="5E6EFA2A" w:rsidR="000B5E66" w:rsidRDefault="000B5E66" w:rsidP="00B929CD">
      <w:pPr>
        <w:pStyle w:val="ListParagraph"/>
        <w:numPr>
          <w:ilvl w:val="0"/>
          <w:numId w:val="1"/>
        </w:numPr>
        <w:rPr>
          <w:rFonts w:ascii="Arial" w:hAnsi="Arial" w:cs="Arial"/>
          <w:bCs/>
          <w:sz w:val="22"/>
          <w:szCs w:val="22"/>
        </w:rPr>
      </w:pPr>
      <w:r>
        <w:rPr>
          <w:rFonts w:ascii="Arial" w:hAnsi="Arial" w:cs="Arial"/>
          <w:bCs/>
          <w:sz w:val="22"/>
          <w:szCs w:val="22"/>
        </w:rPr>
        <w:t>Celebrity event includes a meet and greet breakfast with</w:t>
      </w:r>
      <w:r w:rsidR="009D65F8">
        <w:rPr>
          <w:rFonts w:ascii="Arial" w:hAnsi="Arial" w:cs="Arial"/>
          <w:bCs/>
          <w:sz w:val="22"/>
          <w:szCs w:val="22"/>
        </w:rPr>
        <w:t xml:space="preserve"> </w:t>
      </w:r>
      <w:r>
        <w:rPr>
          <w:rFonts w:ascii="Arial" w:hAnsi="Arial" w:cs="Arial"/>
          <w:sz w:val="22"/>
          <w:szCs w:val="22"/>
        </w:rPr>
        <w:t xml:space="preserve">TV </w:t>
      </w:r>
      <w:r w:rsidR="00760946">
        <w:rPr>
          <w:rFonts w:ascii="Arial" w:hAnsi="Arial" w:cs="Arial"/>
          <w:sz w:val="22"/>
          <w:szCs w:val="22"/>
        </w:rPr>
        <w:t>host and renovator</w:t>
      </w:r>
      <w:r>
        <w:rPr>
          <w:rFonts w:ascii="Arial" w:hAnsi="Arial" w:cs="Arial"/>
          <w:sz w:val="22"/>
          <w:szCs w:val="22"/>
        </w:rPr>
        <w:t xml:space="preserve"> JD Scott</w:t>
      </w:r>
    </w:p>
    <w:p w14:paraId="365D85AD" w14:textId="77777777" w:rsidR="00B929CD" w:rsidRPr="00B929CD" w:rsidRDefault="00B929CD" w:rsidP="00B929CD">
      <w:pPr>
        <w:pStyle w:val="ListParagraph"/>
        <w:rPr>
          <w:rFonts w:ascii="Arial" w:hAnsi="Arial" w:cs="Arial"/>
          <w:bCs/>
          <w:sz w:val="22"/>
          <w:szCs w:val="22"/>
        </w:rPr>
      </w:pPr>
    </w:p>
    <w:p w14:paraId="6FA44DD9" w14:textId="13090627" w:rsidR="00373D75" w:rsidRDefault="00AF4306" w:rsidP="00B929CD">
      <w:pPr>
        <w:spacing w:line="360" w:lineRule="auto"/>
        <w:rPr>
          <w:rFonts w:ascii="Arial" w:eastAsia="MS Mincho" w:hAnsi="Arial" w:cs="Arial"/>
          <w:sz w:val="22"/>
          <w:szCs w:val="22"/>
          <w:lang w:eastAsia="ja-JP"/>
        </w:rPr>
      </w:pPr>
      <w:r>
        <w:rPr>
          <w:rStyle w:val="Strong"/>
          <w:rFonts w:ascii="Arial" w:hAnsi="Arial" w:cs="Arial"/>
          <w:sz w:val="22"/>
          <w:szCs w:val="22"/>
        </w:rPr>
        <w:t>PEACHTREE CITY</w:t>
      </w:r>
      <w:r w:rsidRPr="00DF5DFA">
        <w:rPr>
          <w:rStyle w:val="Strong"/>
          <w:rFonts w:ascii="Arial" w:hAnsi="Arial" w:cs="Arial"/>
          <w:sz w:val="22"/>
          <w:szCs w:val="22"/>
        </w:rPr>
        <w:t>, Ga.</w:t>
      </w:r>
      <w:r w:rsidRPr="00DF5DFA">
        <w:rPr>
          <w:rFonts w:ascii="Arial" w:eastAsia="MS Mincho" w:hAnsi="Arial" w:cs="Arial"/>
          <w:bCs/>
          <w:sz w:val="22"/>
          <w:szCs w:val="22"/>
          <w:lang w:eastAsia="ja-JP"/>
        </w:rPr>
        <w:t xml:space="preserve"> … </w:t>
      </w:r>
      <w:hyperlink r:id="rId7" w:history="1">
        <w:r w:rsidRPr="0054748A">
          <w:rPr>
            <w:rStyle w:val="Hyperlink"/>
            <w:rFonts w:ascii="Arial" w:eastAsia="MS Mincho" w:hAnsi="Arial" w:cs="Arial"/>
            <w:sz w:val="22"/>
            <w:szCs w:val="22"/>
            <w:lang w:eastAsia="ja-JP"/>
          </w:rPr>
          <w:t>Cooper Lighting Solutions</w:t>
        </w:r>
      </w:hyperlink>
      <w:r w:rsidRPr="00537D8E">
        <w:rPr>
          <w:rFonts w:ascii="Arial" w:eastAsia="MS Mincho" w:hAnsi="Arial" w:cs="Arial"/>
          <w:sz w:val="22"/>
          <w:szCs w:val="22"/>
          <w:lang w:eastAsia="ja-JP"/>
        </w:rPr>
        <w:t xml:space="preserve"> today announced </w:t>
      </w:r>
      <w:r w:rsidR="00B929CD">
        <w:rPr>
          <w:rFonts w:ascii="Arial" w:eastAsia="MS Mincho" w:hAnsi="Arial" w:cs="Arial"/>
          <w:sz w:val="22"/>
          <w:szCs w:val="22"/>
          <w:lang w:eastAsia="ja-JP"/>
        </w:rPr>
        <w:t>that it will be showcasing its HALO product innovations</w:t>
      </w:r>
      <w:r w:rsidR="00373D75">
        <w:rPr>
          <w:rFonts w:ascii="Arial" w:eastAsia="MS Mincho" w:hAnsi="Arial" w:cs="Arial"/>
          <w:sz w:val="22"/>
          <w:szCs w:val="22"/>
          <w:lang w:eastAsia="ja-JP"/>
        </w:rPr>
        <w:t xml:space="preserve"> and host</w:t>
      </w:r>
      <w:r w:rsidR="00393EC0">
        <w:rPr>
          <w:rFonts w:ascii="Arial" w:eastAsia="MS Mincho" w:hAnsi="Arial" w:cs="Arial"/>
          <w:sz w:val="22"/>
          <w:szCs w:val="22"/>
          <w:lang w:eastAsia="ja-JP"/>
        </w:rPr>
        <w:t>ing</w:t>
      </w:r>
      <w:r w:rsidR="00373D75">
        <w:rPr>
          <w:rFonts w:ascii="Arial" w:eastAsia="MS Mincho" w:hAnsi="Arial" w:cs="Arial"/>
          <w:sz w:val="22"/>
          <w:szCs w:val="22"/>
          <w:lang w:eastAsia="ja-JP"/>
        </w:rPr>
        <w:t xml:space="preserve"> workshops and events in booth N719 </w:t>
      </w:r>
      <w:r w:rsidR="00B929CD">
        <w:rPr>
          <w:rFonts w:ascii="Arial" w:eastAsia="MS Mincho" w:hAnsi="Arial" w:cs="Arial"/>
          <w:sz w:val="22"/>
          <w:szCs w:val="22"/>
          <w:lang w:eastAsia="ja-JP"/>
        </w:rPr>
        <w:t>at the NAHB International Builders’ Show</w:t>
      </w:r>
      <w:r w:rsidR="00B66BD9">
        <w:rPr>
          <w:rFonts w:ascii="Arial" w:eastAsia="MS Mincho" w:hAnsi="Arial" w:cs="Arial"/>
          <w:sz w:val="22"/>
          <w:szCs w:val="22"/>
          <w:lang w:eastAsia="ja-JP"/>
        </w:rPr>
        <w:t xml:space="preserve"> 2020</w:t>
      </w:r>
      <w:r w:rsidR="00B929CD" w:rsidRPr="00B929CD">
        <w:rPr>
          <w:rFonts w:ascii="Arial" w:eastAsia="MS Mincho" w:hAnsi="Arial" w:cs="Arial"/>
          <w:b/>
          <w:bCs/>
          <w:sz w:val="22"/>
          <w:szCs w:val="22"/>
          <w:lang w:eastAsia="ja-JP"/>
        </w:rPr>
        <w:t xml:space="preserve">, </w:t>
      </w:r>
      <w:r w:rsidR="00B929CD" w:rsidRPr="00373D75">
        <w:rPr>
          <w:rStyle w:val="Strong"/>
          <w:rFonts w:ascii="Arial" w:hAnsi="Arial" w:cs="Arial"/>
          <w:b w:val="0"/>
          <w:bCs w:val="0"/>
          <w:sz w:val="22"/>
          <w:szCs w:val="22"/>
        </w:rPr>
        <w:t>the</w:t>
      </w:r>
      <w:r w:rsidR="00B929CD" w:rsidRPr="00B929CD">
        <w:rPr>
          <w:rStyle w:val="Strong"/>
          <w:rFonts w:ascii="Arial" w:hAnsi="Arial" w:cs="Arial"/>
          <w:b w:val="0"/>
          <w:bCs w:val="0"/>
          <w:color w:val="444444"/>
          <w:sz w:val="22"/>
          <w:szCs w:val="22"/>
        </w:rPr>
        <w:t xml:space="preserve"> </w:t>
      </w:r>
      <w:r w:rsidR="00B929CD" w:rsidRPr="00373D75">
        <w:rPr>
          <w:rStyle w:val="Strong"/>
          <w:rFonts w:ascii="Arial" w:hAnsi="Arial" w:cs="Arial"/>
          <w:b w:val="0"/>
          <w:bCs w:val="0"/>
          <w:sz w:val="22"/>
          <w:szCs w:val="22"/>
        </w:rPr>
        <w:t xml:space="preserve">largest annual light construction </w:t>
      </w:r>
      <w:proofErr w:type="gramStart"/>
      <w:r w:rsidR="00B929CD" w:rsidRPr="00373D75">
        <w:rPr>
          <w:rStyle w:val="Strong"/>
          <w:rFonts w:ascii="Arial" w:hAnsi="Arial" w:cs="Arial"/>
          <w:b w:val="0"/>
          <w:bCs w:val="0"/>
          <w:sz w:val="22"/>
          <w:szCs w:val="22"/>
        </w:rPr>
        <w:t>show</w:t>
      </w:r>
      <w:proofErr w:type="gramEnd"/>
      <w:r w:rsidR="00B929CD" w:rsidRPr="00373D75">
        <w:rPr>
          <w:rStyle w:val="Strong"/>
          <w:rFonts w:ascii="Arial" w:hAnsi="Arial" w:cs="Arial"/>
          <w:b w:val="0"/>
          <w:bCs w:val="0"/>
          <w:sz w:val="22"/>
          <w:szCs w:val="22"/>
        </w:rPr>
        <w:t xml:space="preserve"> in the world, </w:t>
      </w:r>
      <w:r w:rsidR="00B929CD" w:rsidRPr="00373D75">
        <w:rPr>
          <w:rFonts w:ascii="Arial" w:eastAsia="MS Mincho" w:hAnsi="Arial" w:cs="Arial"/>
          <w:sz w:val="22"/>
          <w:szCs w:val="22"/>
          <w:lang w:eastAsia="ja-JP"/>
        </w:rPr>
        <w:t>held in Las Vegas from Jan</w:t>
      </w:r>
      <w:r w:rsidR="00C0185B">
        <w:rPr>
          <w:rFonts w:ascii="Arial" w:eastAsia="MS Mincho" w:hAnsi="Arial" w:cs="Arial"/>
          <w:sz w:val="22"/>
          <w:szCs w:val="22"/>
          <w:lang w:eastAsia="ja-JP"/>
        </w:rPr>
        <w:t>.</w:t>
      </w:r>
      <w:r w:rsidR="00B929CD" w:rsidRPr="00373D75">
        <w:rPr>
          <w:rFonts w:ascii="Arial" w:eastAsia="MS Mincho" w:hAnsi="Arial" w:cs="Arial"/>
          <w:sz w:val="22"/>
          <w:szCs w:val="22"/>
          <w:lang w:eastAsia="ja-JP"/>
        </w:rPr>
        <w:t xml:space="preserve"> 2</w:t>
      </w:r>
      <w:r w:rsidR="00C0185B">
        <w:rPr>
          <w:rFonts w:ascii="Arial" w:eastAsia="MS Mincho" w:hAnsi="Arial" w:cs="Arial"/>
          <w:sz w:val="22"/>
          <w:szCs w:val="22"/>
          <w:lang w:eastAsia="ja-JP"/>
        </w:rPr>
        <w:t>1-</w:t>
      </w:r>
      <w:r w:rsidR="00B929CD" w:rsidRPr="00373D75">
        <w:rPr>
          <w:rFonts w:ascii="Arial" w:eastAsia="MS Mincho" w:hAnsi="Arial" w:cs="Arial"/>
          <w:sz w:val="22"/>
          <w:szCs w:val="22"/>
          <w:lang w:eastAsia="ja-JP"/>
        </w:rPr>
        <w:t xml:space="preserve">23. </w:t>
      </w:r>
    </w:p>
    <w:p w14:paraId="6F4E7853" w14:textId="77777777" w:rsidR="00373D75" w:rsidRDefault="00373D75" w:rsidP="00B929CD">
      <w:pPr>
        <w:spacing w:line="360" w:lineRule="auto"/>
        <w:rPr>
          <w:rFonts w:ascii="Arial" w:eastAsia="MS Mincho" w:hAnsi="Arial" w:cs="Arial"/>
          <w:sz w:val="22"/>
          <w:szCs w:val="22"/>
          <w:lang w:eastAsia="ja-JP"/>
        </w:rPr>
      </w:pPr>
    </w:p>
    <w:p w14:paraId="39B6A0E8" w14:textId="2C878CBF" w:rsidR="00373D75" w:rsidRDefault="00373D75" w:rsidP="00373D75">
      <w:pPr>
        <w:spacing w:line="360" w:lineRule="auto"/>
        <w:rPr>
          <w:rFonts w:ascii="Arial" w:eastAsia="MS Mincho" w:hAnsi="Arial" w:cs="Arial"/>
          <w:sz w:val="22"/>
          <w:szCs w:val="22"/>
          <w:lang w:eastAsia="ja-JP"/>
        </w:rPr>
      </w:pPr>
      <w:r>
        <w:rPr>
          <w:rFonts w:ascii="Arial" w:eastAsia="MS Mincho" w:hAnsi="Arial" w:cs="Arial"/>
          <w:sz w:val="22"/>
          <w:szCs w:val="22"/>
          <w:lang w:eastAsia="ja-JP"/>
        </w:rPr>
        <w:t>“Our HALO innovative solutions elevate projects from end</w:t>
      </w:r>
      <w:r w:rsidR="00E80F71">
        <w:rPr>
          <w:rFonts w:ascii="Arial" w:eastAsia="MS Mincho" w:hAnsi="Arial" w:cs="Arial"/>
          <w:sz w:val="22"/>
          <w:szCs w:val="22"/>
          <w:lang w:eastAsia="ja-JP"/>
        </w:rPr>
        <w:t xml:space="preserve"> </w:t>
      </w:r>
      <w:r>
        <w:rPr>
          <w:rFonts w:ascii="Arial" w:eastAsia="MS Mincho" w:hAnsi="Arial" w:cs="Arial"/>
          <w:sz w:val="22"/>
          <w:szCs w:val="22"/>
          <w:lang w:eastAsia="ja-JP"/>
        </w:rPr>
        <w:t>to</w:t>
      </w:r>
      <w:r w:rsidR="00E80F71">
        <w:rPr>
          <w:rFonts w:ascii="Arial" w:eastAsia="MS Mincho" w:hAnsi="Arial" w:cs="Arial"/>
          <w:sz w:val="22"/>
          <w:szCs w:val="22"/>
          <w:lang w:eastAsia="ja-JP"/>
        </w:rPr>
        <w:t xml:space="preserve"> </w:t>
      </w:r>
      <w:r>
        <w:rPr>
          <w:rFonts w:ascii="Arial" w:eastAsia="MS Mincho" w:hAnsi="Arial" w:cs="Arial"/>
          <w:sz w:val="22"/>
          <w:szCs w:val="22"/>
          <w:lang w:eastAsia="ja-JP"/>
        </w:rPr>
        <w:t xml:space="preserve">end, from </w:t>
      </w:r>
      <w:r w:rsidRPr="00B929CD">
        <w:rPr>
          <w:rFonts w:ascii="Arial" w:eastAsia="MS Mincho" w:hAnsi="Arial" w:cs="Arial"/>
          <w:sz w:val="22"/>
          <w:szCs w:val="22"/>
          <w:lang w:eastAsia="ja-JP"/>
        </w:rPr>
        <w:t>thoughtful everyday features that make installs easier</w:t>
      </w:r>
      <w:r>
        <w:rPr>
          <w:rFonts w:ascii="Arial" w:eastAsia="MS Mincho" w:hAnsi="Arial" w:cs="Arial"/>
          <w:sz w:val="22"/>
          <w:szCs w:val="22"/>
          <w:lang w:eastAsia="ja-JP"/>
        </w:rPr>
        <w:t>,</w:t>
      </w:r>
      <w:r w:rsidRPr="00B929CD">
        <w:rPr>
          <w:rFonts w:ascii="Arial" w:eastAsia="MS Mincho" w:hAnsi="Arial" w:cs="Arial"/>
          <w:sz w:val="22"/>
          <w:szCs w:val="22"/>
          <w:lang w:eastAsia="ja-JP"/>
        </w:rPr>
        <w:t xml:space="preserve"> to smart lighting technology that enhances everyday moments for homeowners</w:t>
      </w:r>
      <w:r>
        <w:rPr>
          <w:rFonts w:ascii="Arial" w:eastAsia="MS Mincho" w:hAnsi="Arial" w:cs="Arial"/>
          <w:sz w:val="22"/>
          <w:szCs w:val="22"/>
          <w:lang w:eastAsia="ja-JP"/>
        </w:rPr>
        <w:t xml:space="preserve">,” said </w:t>
      </w:r>
      <w:r w:rsidRPr="000B6237">
        <w:rPr>
          <w:rFonts w:ascii="Arial" w:eastAsia="MS Mincho" w:hAnsi="Arial" w:cs="Arial"/>
          <w:sz w:val="22"/>
          <w:szCs w:val="22"/>
          <w:lang w:eastAsia="ja-JP"/>
        </w:rPr>
        <w:t>Glenn Sieg</w:t>
      </w:r>
      <w:r w:rsidR="00440C8C">
        <w:rPr>
          <w:rFonts w:ascii="Arial" w:eastAsia="MS Mincho" w:hAnsi="Arial" w:cs="Arial"/>
          <w:sz w:val="22"/>
          <w:szCs w:val="22"/>
          <w:lang w:eastAsia="ja-JP"/>
        </w:rPr>
        <w:t>e</w:t>
      </w:r>
      <w:r w:rsidRPr="000B6237">
        <w:rPr>
          <w:rFonts w:ascii="Arial" w:eastAsia="MS Mincho" w:hAnsi="Arial" w:cs="Arial"/>
          <w:sz w:val="22"/>
          <w:szCs w:val="22"/>
          <w:lang w:eastAsia="ja-JP"/>
        </w:rPr>
        <w:t xml:space="preserve">l, director, </w:t>
      </w:r>
      <w:r w:rsidRPr="00E018F7">
        <w:rPr>
          <w:rFonts w:ascii="Arial" w:eastAsia="MS Mincho" w:hAnsi="Arial" w:cs="Arial"/>
          <w:sz w:val="22"/>
          <w:szCs w:val="22"/>
          <w:lang w:eastAsia="ja-JP"/>
        </w:rPr>
        <w:t>marketing and product management</w:t>
      </w:r>
      <w:r>
        <w:rPr>
          <w:rFonts w:ascii="Arial" w:eastAsia="MS Mincho" w:hAnsi="Arial" w:cs="Arial"/>
          <w:sz w:val="22"/>
          <w:szCs w:val="22"/>
          <w:lang w:eastAsia="ja-JP"/>
        </w:rPr>
        <w:t xml:space="preserve">, </w:t>
      </w:r>
      <w:r w:rsidRPr="000B6237">
        <w:rPr>
          <w:rFonts w:ascii="Arial" w:eastAsia="MS Mincho" w:hAnsi="Arial" w:cs="Arial"/>
          <w:sz w:val="22"/>
          <w:szCs w:val="22"/>
          <w:lang w:eastAsia="ja-JP"/>
        </w:rPr>
        <w:t>Connected Homes</w:t>
      </w:r>
      <w:r>
        <w:rPr>
          <w:rFonts w:ascii="Arial" w:eastAsia="MS Mincho" w:hAnsi="Arial" w:cs="Arial"/>
          <w:sz w:val="22"/>
          <w:szCs w:val="22"/>
          <w:lang w:eastAsia="ja-JP"/>
        </w:rPr>
        <w:t>,</w:t>
      </w:r>
      <w:r w:rsidRPr="000B6237">
        <w:rPr>
          <w:rFonts w:ascii="Arial" w:eastAsia="MS Mincho" w:hAnsi="Arial" w:cs="Arial"/>
          <w:sz w:val="22"/>
          <w:szCs w:val="22"/>
          <w:lang w:eastAsia="ja-JP"/>
        </w:rPr>
        <w:t xml:space="preserve"> </w:t>
      </w:r>
      <w:r>
        <w:rPr>
          <w:rFonts w:ascii="Arial" w:eastAsia="MS Mincho" w:hAnsi="Arial" w:cs="Arial"/>
          <w:sz w:val="22"/>
          <w:szCs w:val="22"/>
          <w:lang w:eastAsia="ja-JP"/>
        </w:rPr>
        <w:t>Cooper Lighting Solutions</w:t>
      </w:r>
      <w:r w:rsidRPr="000B6237">
        <w:rPr>
          <w:rFonts w:ascii="Arial" w:eastAsia="MS Mincho" w:hAnsi="Arial" w:cs="Arial"/>
          <w:sz w:val="22"/>
          <w:szCs w:val="22"/>
          <w:lang w:eastAsia="ja-JP"/>
        </w:rPr>
        <w:t>.</w:t>
      </w:r>
      <w:r>
        <w:rPr>
          <w:rFonts w:ascii="Arial" w:eastAsia="MS Mincho" w:hAnsi="Arial" w:cs="Arial"/>
          <w:sz w:val="22"/>
          <w:szCs w:val="22"/>
          <w:lang w:eastAsia="ja-JP"/>
        </w:rPr>
        <w:t xml:space="preserve"> “Our goal is to equip </w:t>
      </w:r>
      <w:r w:rsidRPr="00373D75">
        <w:rPr>
          <w:rFonts w:ascii="Arial" w:hAnsi="Arial" w:cs="Arial"/>
          <w:sz w:val="22"/>
          <w:szCs w:val="22"/>
          <w:shd w:val="clear" w:color="auto" w:fill="FFFFFF"/>
        </w:rPr>
        <w:t>builders, contractors, distributors and other industry professionals for the year ahead</w:t>
      </w:r>
      <w:r>
        <w:rPr>
          <w:rFonts w:ascii="Arial" w:hAnsi="Arial" w:cs="Arial"/>
          <w:sz w:val="22"/>
          <w:szCs w:val="22"/>
          <w:shd w:val="clear" w:color="auto" w:fill="FFFFFF"/>
        </w:rPr>
        <w:t xml:space="preserve"> with</w:t>
      </w:r>
      <w:r w:rsidR="00393EC0">
        <w:rPr>
          <w:rFonts w:ascii="Arial" w:hAnsi="Arial" w:cs="Arial"/>
          <w:sz w:val="22"/>
          <w:szCs w:val="22"/>
          <w:shd w:val="clear" w:color="auto" w:fill="FFFFFF"/>
        </w:rPr>
        <w:t xml:space="preserve"> innovative solutions</w:t>
      </w:r>
      <w:r>
        <w:rPr>
          <w:rFonts w:ascii="Arial" w:hAnsi="Arial" w:cs="Arial"/>
          <w:sz w:val="22"/>
          <w:szCs w:val="22"/>
          <w:shd w:val="clear" w:color="auto" w:fill="FFFFFF"/>
        </w:rPr>
        <w:t>, giving them a new edge</w:t>
      </w:r>
      <w:r w:rsidR="0054748A">
        <w:rPr>
          <w:rFonts w:ascii="Arial" w:hAnsi="Arial" w:cs="Arial"/>
          <w:sz w:val="22"/>
          <w:szCs w:val="22"/>
          <w:shd w:val="clear" w:color="auto" w:fill="FFFFFF"/>
        </w:rPr>
        <w:t xml:space="preserve"> for success</w:t>
      </w:r>
      <w:r>
        <w:rPr>
          <w:rFonts w:ascii="Arial" w:hAnsi="Arial" w:cs="Arial"/>
          <w:sz w:val="22"/>
          <w:szCs w:val="22"/>
          <w:shd w:val="clear" w:color="auto" w:fill="FFFFFF"/>
        </w:rPr>
        <w:t>.”</w:t>
      </w:r>
    </w:p>
    <w:p w14:paraId="12A2EDEF" w14:textId="77777777" w:rsidR="00373D75" w:rsidRDefault="00373D75" w:rsidP="00373D75">
      <w:pPr>
        <w:spacing w:line="360" w:lineRule="auto"/>
        <w:rPr>
          <w:rFonts w:ascii="Arial" w:eastAsia="MS Mincho" w:hAnsi="Arial" w:cs="Arial"/>
          <w:sz w:val="22"/>
          <w:szCs w:val="22"/>
          <w:lang w:eastAsia="ja-JP"/>
        </w:rPr>
      </w:pPr>
    </w:p>
    <w:p w14:paraId="42E7B3EA" w14:textId="2E47C6D0" w:rsidR="00373D75" w:rsidRPr="00373D75" w:rsidRDefault="00373D75" w:rsidP="00373D75">
      <w:pPr>
        <w:spacing w:line="360" w:lineRule="auto"/>
        <w:rPr>
          <w:rFonts w:ascii="Arial" w:eastAsia="MS Mincho" w:hAnsi="Arial" w:cs="Arial"/>
          <w:sz w:val="22"/>
          <w:szCs w:val="22"/>
          <w:lang w:eastAsia="ja-JP"/>
        </w:rPr>
      </w:pPr>
      <w:r w:rsidRPr="00373D75">
        <w:rPr>
          <w:rFonts w:ascii="Arial" w:hAnsi="Arial" w:cs="Arial"/>
          <w:b/>
          <w:sz w:val="22"/>
          <w:szCs w:val="22"/>
        </w:rPr>
        <w:t>HALO Home Smart Lighting System Certification</w:t>
      </w:r>
    </w:p>
    <w:p w14:paraId="071D3296" w14:textId="6BE17FDA" w:rsidR="00373D75" w:rsidRDefault="00B929CD" w:rsidP="00373D75">
      <w:pPr>
        <w:spacing w:line="360" w:lineRule="auto"/>
        <w:rPr>
          <w:rFonts w:ascii="Arial" w:hAnsi="Arial" w:cs="Arial"/>
          <w:sz w:val="22"/>
          <w:szCs w:val="22"/>
        </w:rPr>
      </w:pPr>
      <w:r w:rsidRPr="00373D75">
        <w:rPr>
          <w:rFonts w:ascii="Arial" w:eastAsia="MS Mincho" w:hAnsi="Arial" w:cs="Arial"/>
          <w:sz w:val="22"/>
          <w:szCs w:val="22"/>
          <w:lang w:eastAsia="ja-JP"/>
        </w:rPr>
        <w:t xml:space="preserve">HALO </w:t>
      </w:r>
      <w:r w:rsidRPr="00373D75">
        <w:rPr>
          <w:rFonts w:ascii="Arial" w:hAnsi="Arial" w:cs="Arial"/>
          <w:sz w:val="22"/>
          <w:szCs w:val="22"/>
          <w:shd w:val="clear" w:color="auto" w:fill="FFFFFF"/>
        </w:rPr>
        <w:t xml:space="preserve">product experts </w:t>
      </w:r>
      <w:r w:rsidR="00373D75" w:rsidRPr="00373D75">
        <w:rPr>
          <w:rFonts w:ascii="Arial" w:hAnsi="Arial" w:cs="Arial"/>
          <w:sz w:val="22"/>
          <w:szCs w:val="22"/>
          <w:shd w:val="clear" w:color="auto" w:fill="FFFFFF"/>
        </w:rPr>
        <w:t xml:space="preserve">will host </w:t>
      </w:r>
      <w:r w:rsidRPr="00373D75">
        <w:rPr>
          <w:rFonts w:ascii="Arial" w:hAnsi="Arial" w:cs="Arial"/>
          <w:sz w:val="22"/>
          <w:szCs w:val="22"/>
          <w:shd w:val="clear" w:color="auto" w:fill="FFFFFF"/>
        </w:rPr>
        <w:t xml:space="preserve">certified training of </w:t>
      </w:r>
      <w:r w:rsidR="005032A9">
        <w:rPr>
          <w:rFonts w:ascii="Arial" w:hAnsi="Arial" w:cs="Arial"/>
          <w:sz w:val="22"/>
          <w:szCs w:val="22"/>
          <w:shd w:val="clear" w:color="auto" w:fill="FFFFFF"/>
        </w:rPr>
        <w:t>the</w:t>
      </w:r>
      <w:r w:rsidRPr="00373D75">
        <w:rPr>
          <w:rFonts w:ascii="Arial" w:hAnsi="Arial" w:cs="Arial"/>
          <w:sz w:val="22"/>
          <w:szCs w:val="22"/>
          <w:shd w:val="clear" w:color="auto" w:fill="FFFFFF"/>
        </w:rPr>
        <w:t xml:space="preserve"> </w:t>
      </w:r>
      <w:hyperlink r:id="rId8" w:history="1">
        <w:r w:rsidRPr="00DD0FD0">
          <w:rPr>
            <w:rStyle w:val="Hyperlink"/>
            <w:rFonts w:ascii="Arial" w:hAnsi="Arial" w:cs="Arial"/>
            <w:bCs/>
            <w:sz w:val="22"/>
            <w:szCs w:val="22"/>
          </w:rPr>
          <w:t>HALO Home Smart Lighting System</w:t>
        </w:r>
      </w:hyperlink>
      <w:r w:rsidR="00373D75">
        <w:rPr>
          <w:rFonts w:ascii="Arial" w:hAnsi="Arial" w:cs="Arial"/>
          <w:bCs/>
          <w:sz w:val="22"/>
          <w:szCs w:val="22"/>
        </w:rPr>
        <w:t xml:space="preserve">, </w:t>
      </w:r>
      <w:r w:rsidR="00373D75" w:rsidRPr="00373D75">
        <w:rPr>
          <w:rFonts w:ascii="Arial" w:hAnsi="Arial" w:cs="Arial"/>
          <w:bCs/>
          <w:sz w:val="22"/>
          <w:szCs w:val="22"/>
        </w:rPr>
        <w:t xml:space="preserve">designed for the next generation of connected homes. </w:t>
      </w:r>
      <w:bookmarkStart w:id="0" w:name="_Hlk30156201"/>
      <w:r w:rsidR="00373D75" w:rsidRPr="00B86841">
        <w:rPr>
          <w:rFonts w:ascii="Arial" w:hAnsi="Arial" w:cs="Arial"/>
          <w:bCs/>
          <w:sz w:val="22"/>
          <w:szCs w:val="22"/>
        </w:rPr>
        <w:t xml:space="preserve">Attendees </w:t>
      </w:r>
      <w:r w:rsidR="00F430C4" w:rsidRPr="00B86841">
        <w:rPr>
          <w:rFonts w:ascii="Arial" w:hAnsi="Arial" w:cs="Arial"/>
          <w:bCs/>
          <w:sz w:val="22"/>
          <w:szCs w:val="22"/>
        </w:rPr>
        <w:t>will</w:t>
      </w:r>
      <w:r w:rsidR="00373D75" w:rsidRPr="00B86841">
        <w:rPr>
          <w:rFonts w:ascii="Arial" w:hAnsi="Arial" w:cs="Arial"/>
          <w:bCs/>
          <w:sz w:val="22"/>
          <w:szCs w:val="22"/>
        </w:rPr>
        <w:t xml:space="preserve"> learn </w:t>
      </w:r>
      <w:r w:rsidR="00373D75" w:rsidRPr="00B86841">
        <w:rPr>
          <w:rFonts w:ascii="Arial" w:hAnsi="Arial" w:cs="Arial"/>
          <w:sz w:val="22"/>
          <w:szCs w:val="22"/>
        </w:rPr>
        <w:t>new way</w:t>
      </w:r>
      <w:r w:rsidR="00DD0FD0" w:rsidRPr="00B86841">
        <w:rPr>
          <w:rFonts w:ascii="Arial" w:hAnsi="Arial" w:cs="Arial"/>
          <w:sz w:val="22"/>
          <w:szCs w:val="22"/>
        </w:rPr>
        <w:t>s</w:t>
      </w:r>
      <w:r w:rsidR="00373D75" w:rsidRPr="00B86841">
        <w:rPr>
          <w:rFonts w:ascii="Arial" w:hAnsi="Arial" w:cs="Arial"/>
          <w:sz w:val="22"/>
          <w:szCs w:val="22"/>
        </w:rPr>
        <w:t xml:space="preserve"> to </w:t>
      </w:r>
      <w:r w:rsidR="00B86841" w:rsidRPr="00B86841">
        <w:rPr>
          <w:rFonts w:ascii="Arial" w:hAnsi="Arial" w:cs="Arial"/>
          <w:bCs/>
        </w:rPr>
        <w:t>improve their own profitability – while making the lives of their customers easier – through improvements to control, personalization, energy efficiency and security</w:t>
      </w:r>
      <w:r w:rsidR="00B86841" w:rsidRPr="00B86841">
        <w:rPr>
          <w:rFonts w:ascii="Arial" w:hAnsi="Arial" w:cs="Arial"/>
          <w:sz w:val="22"/>
          <w:szCs w:val="22"/>
        </w:rPr>
        <w:t>.</w:t>
      </w:r>
      <w:r w:rsidR="00373D75" w:rsidRPr="00B86841">
        <w:rPr>
          <w:rFonts w:ascii="Arial" w:hAnsi="Arial" w:cs="Arial"/>
          <w:sz w:val="22"/>
          <w:szCs w:val="22"/>
        </w:rPr>
        <w:t> </w:t>
      </w:r>
      <w:bookmarkEnd w:id="0"/>
      <w:r w:rsidR="00373D75" w:rsidRPr="00373D75">
        <w:rPr>
          <w:rFonts w:ascii="Arial" w:hAnsi="Arial" w:cs="Arial"/>
          <w:sz w:val="22"/>
          <w:szCs w:val="22"/>
        </w:rPr>
        <w:t>Two</w:t>
      </w:r>
      <w:r w:rsidR="00266506">
        <w:rPr>
          <w:rFonts w:ascii="Arial" w:hAnsi="Arial" w:cs="Arial"/>
          <w:sz w:val="22"/>
          <w:szCs w:val="22"/>
        </w:rPr>
        <w:t xml:space="preserve"> </w:t>
      </w:r>
      <w:r w:rsidR="00373D75" w:rsidRPr="00373D75">
        <w:rPr>
          <w:rFonts w:ascii="Arial" w:hAnsi="Arial" w:cs="Arial"/>
          <w:sz w:val="22"/>
          <w:szCs w:val="22"/>
        </w:rPr>
        <w:t xml:space="preserve">sessions will be offered in booth </w:t>
      </w:r>
      <w:r w:rsidR="004448FF">
        <w:rPr>
          <w:rFonts w:ascii="Arial" w:hAnsi="Arial" w:cs="Arial"/>
          <w:sz w:val="22"/>
          <w:szCs w:val="22"/>
        </w:rPr>
        <w:t xml:space="preserve">N719 </w:t>
      </w:r>
      <w:r w:rsidR="00373D75" w:rsidRPr="00373D75">
        <w:rPr>
          <w:rFonts w:ascii="Arial" w:hAnsi="Arial" w:cs="Arial"/>
          <w:sz w:val="22"/>
          <w:szCs w:val="22"/>
        </w:rPr>
        <w:t>on Wednesday, Jan</w:t>
      </w:r>
      <w:r w:rsidR="00C0185B">
        <w:rPr>
          <w:rFonts w:ascii="Arial" w:hAnsi="Arial" w:cs="Arial"/>
          <w:sz w:val="22"/>
          <w:szCs w:val="22"/>
        </w:rPr>
        <w:t>.</w:t>
      </w:r>
      <w:r w:rsidR="00373D75" w:rsidRPr="00373D75">
        <w:rPr>
          <w:rFonts w:ascii="Arial" w:hAnsi="Arial" w:cs="Arial"/>
          <w:sz w:val="22"/>
          <w:szCs w:val="22"/>
        </w:rPr>
        <w:t xml:space="preserve"> 22 and Thursday, Jan</w:t>
      </w:r>
      <w:r w:rsidR="00C0185B">
        <w:rPr>
          <w:rFonts w:ascii="Arial" w:hAnsi="Arial" w:cs="Arial"/>
          <w:sz w:val="22"/>
          <w:szCs w:val="22"/>
        </w:rPr>
        <w:t>.</w:t>
      </w:r>
      <w:r w:rsidR="00373D75" w:rsidRPr="00373D75">
        <w:rPr>
          <w:rFonts w:ascii="Arial" w:hAnsi="Arial" w:cs="Arial"/>
          <w:sz w:val="22"/>
          <w:szCs w:val="22"/>
        </w:rPr>
        <w:t xml:space="preserve"> 23 from </w:t>
      </w:r>
      <w:r w:rsidR="00CB6C49">
        <w:rPr>
          <w:rFonts w:ascii="Arial" w:hAnsi="Arial" w:cs="Arial"/>
          <w:sz w:val="22"/>
          <w:szCs w:val="22"/>
        </w:rPr>
        <w:t>noon-</w:t>
      </w:r>
      <w:r w:rsidR="00373D75" w:rsidRPr="00373D75">
        <w:rPr>
          <w:rFonts w:ascii="Arial" w:hAnsi="Arial" w:cs="Arial"/>
          <w:sz w:val="22"/>
          <w:szCs w:val="22"/>
        </w:rPr>
        <w:t xml:space="preserve">1 </w:t>
      </w:r>
      <w:r w:rsidR="00C0185B">
        <w:rPr>
          <w:rFonts w:ascii="Arial" w:hAnsi="Arial" w:cs="Arial"/>
          <w:sz w:val="22"/>
          <w:szCs w:val="22"/>
        </w:rPr>
        <w:t>p.m.</w:t>
      </w:r>
      <w:r w:rsidR="00373D75" w:rsidRPr="00373D75">
        <w:rPr>
          <w:rFonts w:ascii="Arial" w:hAnsi="Arial" w:cs="Arial"/>
          <w:sz w:val="22"/>
          <w:szCs w:val="22"/>
        </w:rPr>
        <w:t xml:space="preserve"> PST.</w:t>
      </w:r>
      <w:r w:rsidR="00373D75">
        <w:rPr>
          <w:rFonts w:ascii="Arial" w:hAnsi="Arial" w:cs="Arial"/>
          <w:sz w:val="22"/>
          <w:szCs w:val="22"/>
        </w:rPr>
        <w:t xml:space="preserve"> Attendees can </w:t>
      </w:r>
      <w:r w:rsidR="00994B1C">
        <w:rPr>
          <w:rFonts w:ascii="Arial" w:hAnsi="Arial" w:cs="Arial"/>
          <w:sz w:val="22"/>
          <w:szCs w:val="22"/>
        </w:rPr>
        <w:t xml:space="preserve">learn more and </w:t>
      </w:r>
      <w:r w:rsidR="00373D75">
        <w:rPr>
          <w:rFonts w:ascii="Arial" w:hAnsi="Arial" w:cs="Arial"/>
          <w:sz w:val="22"/>
          <w:szCs w:val="22"/>
        </w:rPr>
        <w:t xml:space="preserve">register at </w:t>
      </w:r>
      <w:hyperlink r:id="rId9" w:history="1">
        <w:r w:rsidR="00EB3305" w:rsidRPr="003934E1">
          <w:rPr>
            <w:rStyle w:val="Hyperlink"/>
            <w:rFonts w:ascii="Arial" w:hAnsi="Arial" w:cs="Arial"/>
            <w:sz w:val="22"/>
            <w:szCs w:val="22"/>
          </w:rPr>
          <w:t>www.halolighting.com/ibs2020</w:t>
        </w:r>
      </w:hyperlink>
      <w:r w:rsidR="00373D75">
        <w:rPr>
          <w:rFonts w:ascii="Arial" w:hAnsi="Arial" w:cs="Arial"/>
          <w:sz w:val="22"/>
          <w:szCs w:val="22"/>
        </w:rPr>
        <w:t xml:space="preserve"> or onsite at the HALO booth.</w:t>
      </w:r>
    </w:p>
    <w:p w14:paraId="242579F6" w14:textId="3AF61472" w:rsidR="00DD0FD0" w:rsidRDefault="00DD0FD0" w:rsidP="00373D75">
      <w:pPr>
        <w:spacing w:line="360" w:lineRule="auto"/>
        <w:rPr>
          <w:rFonts w:ascii="Arial" w:hAnsi="Arial" w:cs="Arial"/>
          <w:sz w:val="22"/>
          <w:szCs w:val="22"/>
        </w:rPr>
      </w:pPr>
    </w:p>
    <w:p w14:paraId="55EB47D5" w14:textId="06C65F19" w:rsidR="00994B1C" w:rsidRDefault="00236411" w:rsidP="00994B1C">
      <w:pPr>
        <w:spacing w:line="360" w:lineRule="auto"/>
        <w:rPr>
          <w:rFonts w:ascii="Arial" w:hAnsi="Arial" w:cs="Arial"/>
          <w:b/>
          <w:bCs/>
          <w:sz w:val="22"/>
          <w:szCs w:val="22"/>
        </w:rPr>
      </w:pPr>
      <w:r>
        <w:rPr>
          <w:rFonts w:ascii="Arial" w:hAnsi="Arial" w:cs="Arial"/>
          <w:b/>
          <w:bCs/>
          <w:sz w:val="22"/>
          <w:szCs w:val="22"/>
        </w:rPr>
        <w:lastRenderedPageBreak/>
        <w:t xml:space="preserve">Product </w:t>
      </w:r>
      <w:r w:rsidR="00361341">
        <w:rPr>
          <w:rFonts w:ascii="Arial" w:hAnsi="Arial" w:cs="Arial"/>
          <w:b/>
          <w:bCs/>
          <w:sz w:val="22"/>
          <w:szCs w:val="22"/>
        </w:rPr>
        <w:t>i</w:t>
      </w:r>
      <w:r>
        <w:rPr>
          <w:rFonts w:ascii="Arial" w:hAnsi="Arial" w:cs="Arial"/>
          <w:b/>
          <w:bCs/>
          <w:sz w:val="22"/>
          <w:szCs w:val="22"/>
        </w:rPr>
        <w:t xml:space="preserve">nnovation </w:t>
      </w:r>
      <w:r w:rsidR="00361341">
        <w:rPr>
          <w:rFonts w:ascii="Arial" w:hAnsi="Arial" w:cs="Arial"/>
          <w:b/>
          <w:bCs/>
          <w:sz w:val="22"/>
          <w:szCs w:val="22"/>
        </w:rPr>
        <w:t>h</w:t>
      </w:r>
      <w:r>
        <w:rPr>
          <w:rFonts w:ascii="Arial" w:hAnsi="Arial" w:cs="Arial"/>
          <w:b/>
          <w:bCs/>
          <w:sz w:val="22"/>
          <w:szCs w:val="22"/>
        </w:rPr>
        <w:t>ighlights</w:t>
      </w:r>
    </w:p>
    <w:p w14:paraId="2B8C80A8" w14:textId="5FFF326E" w:rsidR="00E74218" w:rsidRDefault="00723018" w:rsidP="00994B1C">
      <w:pPr>
        <w:spacing w:line="360" w:lineRule="auto"/>
        <w:rPr>
          <w:rFonts w:ascii="Arial" w:hAnsi="Arial" w:cs="Arial"/>
          <w:bCs/>
          <w:sz w:val="22"/>
          <w:szCs w:val="22"/>
        </w:rPr>
      </w:pPr>
      <w:r>
        <w:rPr>
          <w:rFonts w:ascii="Arial" w:hAnsi="Arial" w:cs="Arial"/>
          <w:sz w:val="22"/>
          <w:szCs w:val="22"/>
        </w:rPr>
        <w:t>HALO, t</w:t>
      </w:r>
      <w:r w:rsidR="004B19F5">
        <w:rPr>
          <w:rFonts w:ascii="Arial" w:hAnsi="Arial" w:cs="Arial"/>
          <w:sz w:val="22"/>
          <w:szCs w:val="22"/>
        </w:rPr>
        <w:t xml:space="preserve">he industry leader for over 60 years, </w:t>
      </w:r>
      <w:r>
        <w:rPr>
          <w:rFonts w:ascii="Arial" w:hAnsi="Arial" w:cs="Arial"/>
          <w:sz w:val="22"/>
          <w:szCs w:val="22"/>
        </w:rPr>
        <w:t xml:space="preserve">will be showcasing </w:t>
      </w:r>
      <w:r w:rsidR="000B5E66" w:rsidRPr="00E74218">
        <w:rPr>
          <w:rFonts w:ascii="Arial" w:hAnsi="Arial" w:cs="Arial"/>
          <w:color w:val="333333"/>
          <w:sz w:val="22"/>
          <w:szCs w:val="22"/>
        </w:rPr>
        <w:t>thoughtfully engineered lighting products</w:t>
      </w:r>
      <w:r w:rsidR="000B5E66" w:rsidRPr="00E74218">
        <w:rPr>
          <w:rStyle w:val="apple-converted-space"/>
          <w:rFonts w:ascii="Arial" w:hAnsi="Arial" w:cs="Arial"/>
          <w:color w:val="333333"/>
          <w:sz w:val="22"/>
          <w:szCs w:val="22"/>
        </w:rPr>
        <w:t> </w:t>
      </w:r>
      <w:r w:rsidR="000B5E66" w:rsidRPr="00E74218">
        <w:rPr>
          <w:rFonts w:ascii="Arial" w:hAnsi="Arial" w:cs="Arial"/>
          <w:sz w:val="22"/>
          <w:szCs w:val="22"/>
        </w:rPr>
        <w:t>includ</w:t>
      </w:r>
      <w:r>
        <w:rPr>
          <w:rFonts w:ascii="Arial" w:hAnsi="Arial" w:cs="Arial"/>
          <w:sz w:val="22"/>
          <w:szCs w:val="22"/>
        </w:rPr>
        <w:t>ing</w:t>
      </w:r>
      <w:r w:rsidR="009E1091">
        <w:rPr>
          <w:rFonts w:ascii="Arial" w:hAnsi="Arial" w:cs="Arial"/>
          <w:sz w:val="22"/>
          <w:szCs w:val="22"/>
        </w:rPr>
        <w:t xml:space="preserve"> s</w:t>
      </w:r>
      <w:r w:rsidR="00E74218" w:rsidRPr="00E74218">
        <w:rPr>
          <w:rFonts w:ascii="Arial" w:hAnsi="Arial" w:cs="Arial"/>
          <w:bCs/>
          <w:sz w:val="22"/>
          <w:szCs w:val="22"/>
        </w:rPr>
        <w:t xml:space="preserve">mart </w:t>
      </w:r>
      <w:r w:rsidR="00994B1C">
        <w:rPr>
          <w:rFonts w:ascii="Arial" w:hAnsi="Arial" w:cs="Arial"/>
          <w:bCs/>
          <w:sz w:val="22"/>
          <w:szCs w:val="22"/>
        </w:rPr>
        <w:t xml:space="preserve">connectivity </w:t>
      </w:r>
      <w:r w:rsidR="00E74218" w:rsidRPr="00E74218">
        <w:rPr>
          <w:rFonts w:ascii="Arial" w:hAnsi="Arial" w:cs="Arial"/>
          <w:bCs/>
          <w:sz w:val="22"/>
          <w:szCs w:val="22"/>
        </w:rPr>
        <w:t>lighting</w:t>
      </w:r>
      <w:r w:rsidR="00994B1C">
        <w:rPr>
          <w:rFonts w:ascii="Arial" w:hAnsi="Arial" w:cs="Arial"/>
          <w:bCs/>
          <w:sz w:val="22"/>
          <w:szCs w:val="22"/>
        </w:rPr>
        <w:t xml:space="preserve"> for inside and outside the home; contractor-friendly solutions for easy installation;</w:t>
      </w:r>
      <w:r w:rsidR="00994B1C">
        <w:rPr>
          <w:rFonts w:ascii="Arial" w:hAnsi="Arial" w:cs="Arial"/>
          <w:b/>
          <w:bCs/>
          <w:sz w:val="22"/>
          <w:szCs w:val="22"/>
        </w:rPr>
        <w:t xml:space="preserve"> </w:t>
      </w:r>
      <w:r w:rsidR="00994B1C" w:rsidRPr="00994B1C">
        <w:rPr>
          <w:rFonts w:ascii="Arial" w:hAnsi="Arial" w:cs="Arial"/>
          <w:sz w:val="22"/>
          <w:szCs w:val="22"/>
        </w:rPr>
        <w:t>f</w:t>
      </w:r>
      <w:r w:rsidR="00E74218" w:rsidRPr="00994B1C">
        <w:rPr>
          <w:rFonts w:ascii="Arial" w:hAnsi="Arial" w:cs="Arial"/>
          <w:sz w:val="22"/>
          <w:szCs w:val="22"/>
        </w:rPr>
        <w:t>u</w:t>
      </w:r>
      <w:r w:rsidR="00E74218" w:rsidRPr="00994B1C">
        <w:rPr>
          <w:rFonts w:ascii="Arial" w:hAnsi="Arial" w:cs="Arial"/>
          <w:bCs/>
          <w:sz w:val="22"/>
          <w:szCs w:val="22"/>
        </w:rPr>
        <w:t>nctional, light commercial solutions</w:t>
      </w:r>
      <w:r w:rsidR="00994B1C">
        <w:rPr>
          <w:rFonts w:ascii="Arial" w:hAnsi="Arial" w:cs="Arial"/>
          <w:bCs/>
          <w:sz w:val="22"/>
          <w:szCs w:val="22"/>
        </w:rPr>
        <w:t xml:space="preserve"> that integrate safety and style; and </w:t>
      </w:r>
      <w:r w:rsidR="00994B1C" w:rsidRPr="00994B1C">
        <w:rPr>
          <w:rFonts w:ascii="Arial" w:hAnsi="Arial" w:cs="Arial"/>
          <w:sz w:val="22"/>
          <w:szCs w:val="22"/>
        </w:rPr>
        <w:t>m</w:t>
      </w:r>
      <w:r w:rsidR="00E74218" w:rsidRPr="00994B1C">
        <w:rPr>
          <w:rFonts w:ascii="Arial" w:hAnsi="Arial" w:cs="Arial"/>
          <w:bCs/>
          <w:sz w:val="22"/>
          <w:szCs w:val="22"/>
        </w:rPr>
        <w:t>odern, space-enhancing solutions</w:t>
      </w:r>
      <w:r w:rsidR="00994B1C">
        <w:rPr>
          <w:rFonts w:ascii="Arial" w:hAnsi="Arial" w:cs="Arial"/>
          <w:bCs/>
          <w:sz w:val="22"/>
          <w:szCs w:val="22"/>
        </w:rPr>
        <w:t xml:space="preserve"> to elevate design </w:t>
      </w:r>
      <w:r w:rsidR="00604586">
        <w:rPr>
          <w:rFonts w:ascii="Arial" w:hAnsi="Arial" w:cs="Arial"/>
          <w:bCs/>
          <w:sz w:val="22"/>
          <w:szCs w:val="22"/>
        </w:rPr>
        <w:t xml:space="preserve">to </w:t>
      </w:r>
      <w:r w:rsidR="00994B1C">
        <w:rPr>
          <w:rFonts w:ascii="Arial" w:hAnsi="Arial" w:cs="Arial"/>
          <w:bCs/>
          <w:sz w:val="22"/>
          <w:szCs w:val="22"/>
        </w:rPr>
        <w:t xml:space="preserve">customize living spaces with advanced </w:t>
      </w:r>
      <w:r w:rsidR="00CF26B7">
        <w:rPr>
          <w:rFonts w:ascii="Arial" w:hAnsi="Arial" w:cs="Arial"/>
          <w:bCs/>
          <w:sz w:val="22"/>
          <w:szCs w:val="22"/>
        </w:rPr>
        <w:t xml:space="preserve">LED </w:t>
      </w:r>
      <w:r w:rsidR="00994B1C">
        <w:rPr>
          <w:rFonts w:ascii="Arial" w:hAnsi="Arial" w:cs="Arial"/>
          <w:bCs/>
          <w:sz w:val="22"/>
          <w:szCs w:val="22"/>
        </w:rPr>
        <w:t>optics</w:t>
      </w:r>
      <w:r w:rsidR="00A60CA8">
        <w:rPr>
          <w:rFonts w:ascii="Arial" w:hAnsi="Arial" w:cs="Arial"/>
          <w:bCs/>
          <w:sz w:val="22"/>
          <w:szCs w:val="22"/>
        </w:rPr>
        <w:t>. A few highlighted solutions include:</w:t>
      </w:r>
    </w:p>
    <w:p w14:paraId="191D64DC" w14:textId="0994AD7C" w:rsidR="009D65F8" w:rsidRDefault="00A60CA8" w:rsidP="00785E38">
      <w:pPr>
        <w:pStyle w:val="ListParagraph"/>
        <w:numPr>
          <w:ilvl w:val="0"/>
          <w:numId w:val="1"/>
        </w:numPr>
        <w:autoSpaceDE w:val="0"/>
        <w:autoSpaceDN w:val="0"/>
        <w:spacing w:line="360" w:lineRule="auto"/>
        <w:rPr>
          <w:rFonts w:ascii="Arial" w:hAnsi="Arial" w:cs="Arial"/>
          <w:bCs/>
          <w:sz w:val="22"/>
          <w:szCs w:val="22"/>
        </w:rPr>
      </w:pPr>
      <w:r w:rsidRPr="009D65F8">
        <w:rPr>
          <w:rFonts w:ascii="Arial" w:hAnsi="Arial" w:cs="Arial"/>
          <w:b/>
          <w:bCs/>
          <w:sz w:val="22"/>
          <w:szCs w:val="22"/>
        </w:rPr>
        <w:t>H</w:t>
      </w:r>
      <w:r w:rsidR="009D3CCD" w:rsidRPr="009D65F8">
        <w:rPr>
          <w:rFonts w:ascii="Arial" w:hAnsi="Arial" w:cs="Arial"/>
          <w:b/>
          <w:bCs/>
          <w:sz w:val="22"/>
          <w:szCs w:val="22"/>
        </w:rPr>
        <w:t>ALO</w:t>
      </w:r>
      <w:r w:rsidRPr="009D65F8">
        <w:rPr>
          <w:rFonts w:ascii="Arial" w:hAnsi="Arial" w:cs="Arial"/>
          <w:b/>
          <w:bCs/>
          <w:sz w:val="22"/>
          <w:szCs w:val="22"/>
        </w:rPr>
        <w:t xml:space="preserve"> Home Voice LED Downlight and Smart Bulb</w:t>
      </w:r>
      <w:r w:rsidRPr="009D65F8">
        <w:rPr>
          <w:rFonts w:ascii="Arial" w:hAnsi="Arial" w:cs="Arial"/>
          <w:sz w:val="22"/>
          <w:szCs w:val="22"/>
        </w:rPr>
        <w:t xml:space="preserve">: The latest </w:t>
      </w:r>
      <w:r w:rsidR="008878A7" w:rsidRPr="009D65F8">
        <w:rPr>
          <w:rFonts w:ascii="Arial" w:hAnsi="Arial" w:cs="Arial"/>
          <w:sz w:val="22"/>
          <w:szCs w:val="22"/>
        </w:rPr>
        <w:t xml:space="preserve">two </w:t>
      </w:r>
      <w:r w:rsidRPr="009D65F8">
        <w:rPr>
          <w:rFonts w:ascii="Arial" w:hAnsi="Arial" w:cs="Arial"/>
          <w:sz w:val="22"/>
          <w:szCs w:val="22"/>
        </w:rPr>
        <w:t xml:space="preserve">additions to the HALO Home Smart Lighting </w:t>
      </w:r>
      <w:r w:rsidR="007E6F22" w:rsidRPr="009D65F8">
        <w:rPr>
          <w:rFonts w:ascii="Arial" w:hAnsi="Arial" w:cs="Arial"/>
          <w:sz w:val="22"/>
          <w:szCs w:val="22"/>
        </w:rPr>
        <w:t>System</w:t>
      </w:r>
      <w:r w:rsidRPr="009D65F8">
        <w:rPr>
          <w:rFonts w:ascii="Arial" w:hAnsi="Arial" w:cs="Arial"/>
          <w:sz w:val="22"/>
          <w:szCs w:val="22"/>
        </w:rPr>
        <w:t xml:space="preserve">, the Voice downlight </w:t>
      </w:r>
      <w:r w:rsidR="00940C29" w:rsidRPr="009D65F8">
        <w:rPr>
          <w:rFonts w:ascii="Arial" w:hAnsi="Arial" w:cs="Arial"/>
          <w:bCs/>
          <w:sz w:val="22"/>
          <w:szCs w:val="22"/>
        </w:rPr>
        <w:t xml:space="preserve">allows homeowners to access Amazon Alexa through the light fixture and </w:t>
      </w:r>
      <w:r w:rsidR="00D30C1F" w:rsidRPr="009D65F8">
        <w:rPr>
          <w:rFonts w:ascii="Arial" w:hAnsi="Arial" w:cs="Arial"/>
          <w:bCs/>
          <w:sz w:val="22"/>
          <w:szCs w:val="22"/>
        </w:rPr>
        <w:t>t</w:t>
      </w:r>
      <w:r w:rsidR="00D30C1F" w:rsidRPr="009D65F8">
        <w:rPr>
          <w:rFonts w:ascii="Arial" w:eastAsia="MS Mincho" w:hAnsi="Arial" w:cs="Arial"/>
          <w:sz w:val="22"/>
          <w:szCs w:val="22"/>
          <w:lang w:eastAsia="ja-JP"/>
        </w:rPr>
        <w:t xml:space="preserve">he </w:t>
      </w:r>
      <w:r w:rsidR="00D30C1F" w:rsidRPr="009D65F8">
        <w:rPr>
          <w:rFonts w:ascii="Arial" w:hAnsi="Arial" w:cs="Arial"/>
          <w:sz w:val="22"/>
          <w:szCs w:val="22"/>
        </w:rPr>
        <w:t>ENERGY STAR</w:t>
      </w:r>
      <w:r w:rsidR="00D30C1F" w:rsidRPr="009D65F8">
        <w:rPr>
          <w:rFonts w:ascii="Arial" w:hAnsi="Arial" w:cs="Arial"/>
          <w:sz w:val="22"/>
          <w:szCs w:val="22"/>
          <w:vertAlign w:val="superscript"/>
        </w:rPr>
        <w:t>®</w:t>
      </w:r>
      <w:r w:rsidR="005032A9">
        <w:rPr>
          <w:rFonts w:ascii="Arial" w:hAnsi="Arial" w:cs="Arial"/>
          <w:sz w:val="22"/>
          <w:szCs w:val="22"/>
        </w:rPr>
        <w:t xml:space="preserve"> </w:t>
      </w:r>
      <w:r w:rsidR="007615E9">
        <w:rPr>
          <w:rFonts w:ascii="Arial" w:hAnsi="Arial" w:cs="Arial"/>
          <w:sz w:val="22"/>
          <w:szCs w:val="22"/>
        </w:rPr>
        <w:t xml:space="preserve">compliant </w:t>
      </w:r>
      <w:r w:rsidR="00D30C1F" w:rsidRPr="009D65F8">
        <w:rPr>
          <w:rFonts w:ascii="Arial" w:hAnsi="Arial" w:cs="Arial"/>
          <w:sz w:val="22"/>
          <w:szCs w:val="22"/>
        </w:rPr>
        <w:t xml:space="preserve"> </w:t>
      </w:r>
      <w:hyperlink r:id="rId10" w:history="1">
        <w:r w:rsidR="00940C29" w:rsidRPr="009D65F8">
          <w:rPr>
            <w:rStyle w:val="Hyperlink"/>
            <w:rFonts w:ascii="Arial" w:hAnsi="Arial" w:cs="Arial"/>
            <w:bCs/>
            <w:sz w:val="22"/>
            <w:szCs w:val="22"/>
          </w:rPr>
          <w:t>HALO Home Smart Bulb</w:t>
        </w:r>
      </w:hyperlink>
      <w:r w:rsidR="00940C29" w:rsidRPr="009D65F8">
        <w:rPr>
          <w:rFonts w:ascii="Arial" w:hAnsi="Arial" w:cs="Arial"/>
          <w:bCs/>
          <w:sz w:val="22"/>
          <w:szCs w:val="22"/>
        </w:rPr>
        <w:t xml:space="preserve">, a Best of </w:t>
      </w:r>
      <w:r w:rsidR="0092229F" w:rsidRPr="009D65F8">
        <w:rPr>
          <w:rFonts w:ascii="Arial" w:hAnsi="Arial" w:cs="Arial"/>
          <w:bCs/>
          <w:sz w:val="22"/>
          <w:szCs w:val="22"/>
        </w:rPr>
        <w:t>IBS</w:t>
      </w:r>
      <w:r w:rsidR="00940C29" w:rsidRPr="009D65F8">
        <w:rPr>
          <w:rFonts w:ascii="Arial" w:hAnsi="Arial" w:cs="Arial"/>
          <w:bCs/>
          <w:sz w:val="22"/>
          <w:szCs w:val="22"/>
        </w:rPr>
        <w:t xml:space="preserve"> finalist</w:t>
      </w:r>
      <w:r w:rsidR="009D65F8">
        <w:rPr>
          <w:rFonts w:ascii="Arial" w:hAnsi="Arial" w:cs="Arial"/>
          <w:bCs/>
          <w:sz w:val="22"/>
          <w:szCs w:val="22"/>
        </w:rPr>
        <w:t>.</w:t>
      </w:r>
    </w:p>
    <w:p w14:paraId="7C518BBF" w14:textId="735CD697" w:rsidR="00582DF2" w:rsidRPr="009D65F8" w:rsidRDefault="00A60CA8" w:rsidP="00785E38">
      <w:pPr>
        <w:pStyle w:val="ListParagraph"/>
        <w:numPr>
          <w:ilvl w:val="0"/>
          <w:numId w:val="1"/>
        </w:numPr>
        <w:autoSpaceDE w:val="0"/>
        <w:autoSpaceDN w:val="0"/>
        <w:spacing w:line="360" w:lineRule="auto"/>
        <w:rPr>
          <w:rFonts w:ascii="Arial" w:hAnsi="Arial" w:cs="Arial"/>
          <w:bCs/>
          <w:sz w:val="22"/>
          <w:szCs w:val="22"/>
        </w:rPr>
      </w:pPr>
      <w:r w:rsidRPr="009D65F8">
        <w:rPr>
          <w:rFonts w:ascii="Arial" w:hAnsi="Arial" w:cs="Arial"/>
          <w:b/>
          <w:bCs/>
          <w:sz w:val="22"/>
          <w:szCs w:val="22"/>
        </w:rPr>
        <w:t xml:space="preserve">HALO </w:t>
      </w:r>
      <w:proofErr w:type="spellStart"/>
      <w:r w:rsidRPr="009D65F8">
        <w:rPr>
          <w:rFonts w:ascii="Arial" w:hAnsi="Arial" w:cs="Arial"/>
          <w:b/>
          <w:bCs/>
          <w:sz w:val="22"/>
          <w:szCs w:val="22"/>
        </w:rPr>
        <w:t>MicroEdge</w:t>
      </w:r>
      <w:proofErr w:type="spellEnd"/>
      <w:r w:rsidR="00AC6835" w:rsidRPr="009D65F8">
        <w:rPr>
          <w:rFonts w:ascii="Arial" w:hAnsi="Arial" w:cs="Arial"/>
          <w:b/>
          <w:bCs/>
          <w:color w:val="333333"/>
          <w:vertAlign w:val="superscript"/>
        </w:rPr>
        <w:t>™</w:t>
      </w:r>
      <w:r w:rsidRPr="009D65F8">
        <w:rPr>
          <w:rFonts w:ascii="Arial" w:hAnsi="Arial" w:cs="Arial"/>
          <w:b/>
          <w:bCs/>
          <w:sz w:val="22"/>
          <w:szCs w:val="22"/>
        </w:rPr>
        <w:t xml:space="preserve"> HLB Direct Mount Family</w:t>
      </w:r>
      <w:r w:rsidR="00E12DD3" w:rsidRPr="009D65F8">
        <w:rPr>
          <w:rFonts w:ascii="Arial" w:hAnsi="Arial" w:cs="Arial"/>
          <w:sz w:val="22"/>
          <w:szCs w:val="22"/>
        </w:rPr>
        <w:t>:</w:t>
      </w:r>
      <w:r w:rsidRPr="009D65F8">
        <w:rPr>
          <w:rFonts w:ascii="Arial" w:hAnsi="Arial" w:cs="Arial"/>
          <w:sz w:val="22"/>
          <w:szCs w:val="22"/>
        </w:rPr>
        <w:t xml:space="preserve"> </w:t>
      </w:r>
      <w:r w:rsidR="007E5975" w:rsidRPr="009D65F8">
        <w:rPr>
          <w:rFonts w:ascii="Arial" w:hAnsi="Arial" w:cs="Arial"/>
          <w:sz w:val="22"/>
          <w:szCs w:val="22"/>
        </w:rPr>
        <w:t xml:space="preserve">Designed with a unique field-selectable color temperatures switch, </w:t>
      </w:r>
      <w:r w:rsidR="007E5975" w:rsidRPr="009D65F8">
        <w:rPr>
          <w:rFonts w:ascii="Arial" w:hAnsi="Arial" w:cs="Arial"/>
          <w:bCs/>
          <w:sz w:val="22"/>
          <w:szCs w:val="22"/>
        </w:rPr>
        <w:t>t</w:t>
      </w:r>
      <w:r w:rsidR="00E12DD3" w:rsidRPr="009D65F8">
        <w:rPr>
          <w:rFonts w:ascii="Arial" w:hAnsi="Arial" w:cs="Arial"/>
          <w:sz w:val="22"/>
          <w:szCs w:val="22"/>
        </w:rPr>
        <w:t xml:space="preserve">his </w:t>
      </w:r>
      <w:r w:rsidR="00E12DD3" w:rsidRPr="009D65F8">
        <w:rPr>
          <w:rFonts w:ascii="Arial" w:hAnsi="Arial" w:cs="Arial"/>
          <w:sz w:val="22"/>
          <w:szCs w:val="22"/>
          <w:shd w:val="clear" w:color="auto" w:fill="FFFFFF"/>
        </w:rPr>
        <w:t xml:space="preserve">ultra-thin </w:t>
      </w:r>
      <w:hyperlink r:id="rId11" w:history="1">
        <w:proofErr w:type="spellStart"/>
        <w:r w:rsidR="00723018" w:rsidRPr="009D65F8">
          <w:rPr>
            <w:rStyle w:val="Hyperlink"/>
            <w:rFonts w:ascii="Arial" w:hAnsi="Arial" w:cs="Arial"/>
            <w:sz w:val="22"/>
            <w:szCs w:val="22"/>
            <w:shd w:val="clear" w:color="auto" w:fill="FFFFFF"/>
          </w:rPr>
          <w:t>MicroEdge</w:t>
        </w:r>
        <w:proofErr w:type="spellEnd"/>
      </w:hyperlink>
      <w:r w:rsidR="00723018" w:rsidRPr="009D65F8">
        <w:rPr>
          <w:rFonts w:ascii="Arial" w:hAnsi="Arial" w:cs="Arial"/>
          <w:sz w:val="22"/>
          <w:szCs w:val="22"/>
          <w:shd w:val="clear" w:color="auto" w:fill="FFFFFF"/>
        </w:rPr>
        <w:t xml:space="preserve"> </w:t>
      </w:r>
      <w:r w:rsidR="001F1DB5" w:rsidRPr="009D65F8">
        <w:rPr>
          <w:rFonts w:ascii="Arial" w:hAnsi="Arial" w:cs="Arial"/>
          <w:sz w:val="22"/>
          <w:szCs w:val="22"/>
        </w:rPr>
        <w:t>3-, 4- and 6-inch</w:t>
      </w:r>
      <w:r w:rsidR="001F1DB5" w:rsidRPr="009D65F8">
        <w:rPr>
          <w:rFonts w:ascii="Arial" w:hAnsi="Arial" w:cs="Arial"/>
          <w:sz w:val="22"/>
          <w:szCs w:val="22"/>
          <w:shd w:val="clear" w:color="auto" w:fill="FFFFFF"/>
        </w:rPr>
        <w:t xml:space="preserve"> </w:t>
      </w:r>
      <w:r w:rsidR="00E12DD3" w:rsidRPr="009D65F8">
        <w:rPr>
          <w:rFonts w:ascii="Arial" w:hAnsi="Arial" w:cs="Arial"/>
          <w:sz w:val="22"/>
          <w:szCs w:val="22"/>
          <w:shd w:val="clear" w:color="auto" w:fill="FFFFFF"/>
        </w:rPr>
        <w:t>recessed downlight series</w:t>
      </w:r>
      <w:r w:rsidR="001F1DB5" w:rsidRPr="009D65F8">
        <w:rPr>
          <w:rFonts w:ascii="Arial" w:hAnsi="Arial" w:cs="Arial"/>
          <w:sz w:val="22"/>
          <w:szCs w:val="22"/>
          <w:shd w:val="clear" w:color="auto" w:fill="FFFFFF"/>
        </w:rPr>
        <w:t xml:space="preserve"> is available in both round or square versions and </w:t>
      </w:r>
      <w:r w:rsidR="00E12DD3" w:rsidRPr="009D65F8">
        <w:rPr>
          <w:rFonts w:ascii="Arial" w:hAnsi="Arial" w:cs="Arial"/>
          <w:sz w:val="22"/>
          <w:szCs w:val="22"/>
          <w:shd w:val="clear" w:color="auto" w:fill="FFFFFF"/>
        </w:rPr>
        <w:t>simply installs virtually anywhere with</w:t>
      </w:r>
      <w:r w:rsidR="009D65F8">
        <w:rPr>
          <w:rFonts w:ascii="Arial" w:hAnsi="Arial" w:cs="Arial"/>
          <w:sz w:val="22"/>
          <w:szCs w:val="22"/>
          <w:shd w:val="clear" w:color="auto" w:fill="FFFFFF"/>
        </w:rPr>
        <w:t>out</w:t>
      </w:r>
      <w:r w:rsidR="00E12DD3" w:rsidRPr="009D65F8">
        <w:rPr>
          <w:rFonts w:ascii="Arial" w:hAnsi="Arial" w:cs="Arial"/>
          <w:sz w:val="22"/>
          <w:szCs w:val="22"/>
          <w:shd w:val="clear" w:color="auto" w:fill="FFFFFF"/>
        </w:rPr>
        <w:t xml:space="preserve"> </w:t>
      </w:r>
      <w:r w:rsidR="009D65F8">
        <w:rPr>
          <w:rFonts w:ascii="Arial" w:hAnsi="Arial" w:cs="Arial"/>
          <w:sz w:val="22"/>
          <w:szCs w:val="22"/>
          <w:shd w:val="clear" w:color="auto" w:fill="FFFFFF"/>
        </w:rPr>
        <w:t xml:space="preserve">a </w:t>
      </w:r>
      <w:r w:rsidR="00E12DD3" w:rsidRPr="009D65F8">
        <w:rPr>
          <w:rFonts w:ascii="Arial" w:hAnsi="Arial" w:cs="Arial"/>
          <w:sz w:val="22"/>
          <w:szCs w:val="22"/>
          <w:shd w:val="clear" w:color="auto" w:fill="FFFFFF"/>
        </w:rPr>
        <w:t>housing needed</w:t>
      </w:r>
      <w:r w:rsidR="007E5975" w:rsidRPr="009D65F8">
        <w:rPr>
          <w:rFonts w:ascii="Arial" w:hAnsi="Arial" w:cs="Arial"/>
          <w:sz w:val="22"/>
          <w:szCs w:val="22"/>
          <w:shd w:val="clear" w:color="auto" w:fill="FFFFFF"/>
        </w:rPr>
        <w:t>.</w:t>
      </w:r>
      <w:r w:rsidR="00552979">
        <w:rPr>
          <w:rFonts w:ascii="Arial" w:hAnsi="Arial" w:cs="Arial"/>
          <w:sz w:val="22"/>
          <w:szCs w:val="22"/>
          <w:shd w:val="clear" w:color="auto" w:fill="FFFFFF"/>
        </w:rPr>
        <w:t xml:space="preserve"> The product is currently featured on HGTV’s </w:t>
      </w:r>
      <w:hyperlink r:id="rId12" w:history="1">
        <w:r w:rsidR="00552979" w:rsidRPr="00552979">
          <w:rPr>
            <w:rStyle w:val="Hyperlink"/>
            <w:rFonts w:ascii="Arial" w:hAnsi="Arial" w:cs="Arial"/>
            <w:sz w:val="22"/>
            <w:szCs w:val="22"/>
            <w:shd w:val="clear" w:color="auto" w:fill="FFFFFF"/>
          </w:rPr>
          <w:t>“Property Brothers: Forever Home.”</w:t>
        </w:r>
      </w:hyperlink>
    </w:p>
    <w:p w14:paraId="6461E098" w14:textId="1FDE040C" w:rsidR="001F1DB5" w:rsidRPr="00604586" w:rsidRDefault="00A60CA8" w:rsidP="001F1DB5">
      <w:pPr>
        <w:numPr>
          <w:ilvl w:val="0"/>
          <w:numId w:val="1"/>
        </w:numPr>
        <w:autoSpaceDE w:val="0"/>
        <w:autoSpaceDN w:val="0"/>
        <w:spacing w:line="360" w:lineRule="auto"/>
        <w:rPr>
          <w:rFonts w:ascii="Arial" w:hAnsi="Arial" w:cs="Arial"/>
          <w:bCs/>
          <w:sz w:val="22"/>
          <w:szCs w:val="22"/>
        </w:rPr>
      </w:pPr>
      <w:r w:rsidRPr="00604586">
        <w:rPr>
          <w:rFonts w:ascii="Arial" w:hAnsi="Arial" w:cs="Arial"/>
          <w:b/>
          <w:bCs/>
          <w:sz w:val="22"/>
          <w:szCs w:val="22"/>
        </w:rPr>
        <w:t xml:space="preserve">HALO LCR Light Commercial </w:t>
      </w:r>
      <w:proofErr w:type="spellStart"/>
      <w:r w:rsidRPr="00604586">
        <w:rPr>
          <w:rFonts w:ascii="Arial" w:hAnsi="Arial" w:cs="Arial"/>
          <w:b/>
          <w:bCs/>
          <w:sz w:val="22"/>
          <w:szCs w:val="22"/>
        </w:rPr>
        <w:t>SeleCCTable</w:t>
      </w:r>
      <w:proofErr w:type="spellEnd"/>
      <w:r w:rsidRPr="00604586">
        <w:rPr>
          <w:rFonts w:ascii="Arial" w:hAnsi="Arial" w:cs="Arial"/>
          <w:b/>
          <w:bCs/>
          <w:sz w:val="22"/>
          <w:szCs w:val="22"/>
        </w:rPr>
        <w:t xml:space="preserve"> LED Downlight Family</w:t>
      </w:r>
      <w:r w:rsidR="00E12DD3" w:rsidRPr="00604586">
        <w:rPr>
          <w:rFonts w:ascii="Arial" w:hAnsi="Arial" w:cs="Arial"/>
          <w:sz w:val="22"/>
          <w:szCs w:val="22"/>
        </w:rPr>
        <w:t xml:space="preserve">: This family of 2-, 4-, 6- and 8-inch products </w:t>
      </w:r>
      <w:r w:rsidR="00582DF2" w:rsidRPr="00604586">
        <w:rPr>
          <w:rFonts w:ascii="Arial" w:hAnsi="Arial" w:cs="Arial"/>
          <w:sz w:val="22"/>
          <w:szCs w:val="22"/>
        </w:rPr>
        <w:t>f</w:t>
      </w:r>
      <w:r w:rsidR="001F1DB5" w:rsidRPr="00604586">
        <w:rPr>
          <w:rFonts w:ascii="Arial" w:hAnsi="Arial" w:cs="Arial"/>
          <w:sz w:val="22"/>
          <w:szCs w:val="22"/>
        </w:rPr>
        <w:t>eatur</w:t>
      </w:r>
      <w:r w:rsidR="00582DF2" w:rsidRPr="00604586">
        <w:rPr>
          <w:rFonts w:ascii="Arial" w:hAnsi="Arial" w:cs="Arial"/>
          <w:sz w:val="22"/>
          <w:szCs w:val="22"/>
        </w:rPr>
        <w:t>es</w:t>
      </w:r>
      <w:r w:rsidR="001F1DB5" w:rsidRPr="00604586">
        <w:rPr>
          <w:rFonts w:ascii="Arial" w:hAnsi="Arial" w:cs="Arial"/>
          <w:sz w:val="22"/>
          <w:szCs w:val="22"/>
        </w:rPr>
        <w:t xml:space="preserve"> a switch to select from five different color temperatures</w:t>
      </w:r>
      <w:r w:rsidR="00582DF2" w:rsidRPr="00604586">
        <w:rPr>
          <w:rFonts w:ascii="Arial" w:hAnsi="Arial" w:cs="Arial"/>
          <w:sz w:val="22"/>
          <w:szCs w:val="22"/>
        </w:rPr>
        <w:t xml:space="preserve"> and </w:t>
      </w:r>
      <w:r w:rsidR="001F1DB5" w:rsidRPr="00604586">
        <w:rPr>
          <w:rFonts w:ascii="Arial" w:hAnsi="Arial" w:cs="Arial"/>
          <w:sz w:val="22"/>
          <w:szCs w:val="22"/>
        </w:rPr>
        <w:t>is AIR-TITE</w:t>
      </w:r>
      <w:r w:rsidR="00977F2B" w:rsidRPr="00977F2B">
        <w:rPr>
          <w:rFonts w:ascii="Arial" w:hAnsi="Arial" w:cs="Arial"/>
          <w:color w:val="333333"/>
          <w:vertAlign w:val="superscript"/>
        </w:rPr>
        <w:t>™</w:t>
      </w:r>
      <w:r w:rsidR="001F1DB5" w:rsidRPr="00604586">
        <w:rPr>
          <w:rFonts w:ascii="Arial" w:hAnsi="Arial" w:cs="Arial"/>
          <w:sz w:val="22"/>
          <w:szCs w:val="22"/>
        </w:rPr>
        <w:t xml:space="preserve"> for added savings and code compliance</w:t>
      </w:r>
      <w:r w:rsidR="006F7A39" w:rsidRPr="00604586">
        <w:rPr>
          <w:rFonts w:ascii="Arial" w:hAnsi="Arial" w:cs="Arial"/>
          <w:sz w:val="22"/>
          <w:szCs w:val="22"/>
        </w:rPr>
        <w:t xml:space="preserve"> </w:t>
      </w:r>
      <w:r w:rsidR="00A27F28">
        <w:rPr>
          <w:rFonts w:ascii="Arial" w:hAnsi="Arial" w:cs="Arial"/>
          <w:sz w:val="22"/>
          <w:szCs w:val="22"/>
        </w:rPr>
        <w:t xml:space="preserve">– </w:t>
      </w:r>
      <w:r w:rsidR="006F7A39" w:rsidRPr="00604586">
        <w:rPr>
          <w:rFonts w:ascii="Arial" w:hAnsi="Arial" w:cs="Arial"/>
          <w:sz w:val="22"/>
          <w:szCs w:val="22"/>
        </w:rPr>
        <w:t xml:space="preserve">without </w:t>
      </w:r>
      <w:r w:rsidR="00977F2B">
        <w:rPr>
          <w:rFonts w:ascii="Arial" w:hAnsi="Arial" w:cs="Arial"/>
          <w:sz w:val="22"/>
          <w:szCs w:val="22"/>
        </w:rPr>
        <w:t xml:space="preserve">the need for a </w:t>
      </w:r>
      <w:r w:rsidR="001F1DB5" w:rsidRPr="00604586">
        <w:rPr>
          <w:rFonts w:ascii="Arial" w:hAnsi="Arial" w:cs="Arial"/>
          <w:sz w:val="22"/>
          <w:szCs w:val="22"/>
        </w:rPr>
        <w:t>recessed hou</w:t>
      </w:r>
      <w:r w:rsidR="00977F2B">
        <w:rPr>
          <w:rFonts w:ascii="Arial" w:hAnsi="Arial" w:cs="Arial"/>
          <w:sz w:val="22"/>
          <w:szCs w:val="22"/>
        </w:rPr>
        <w:t>sing</w:t>
      </w:r>
      <w:r w:rsidR="00C1702E" w:rsidRPr="00604586">
        <w:rPr>
          <w:rFonts w:ascii="Arial" w:hAnsi="Arial" w:cs="Arial"/>
          <w:sz w:val="22"/>
          <w:szCs w:val="22"/>
        </w:rPr>
        <w:t>.</w:t>
      </w:r>
    </w:p>
    <w:p w14:paraId="764408F3" w14:textId="7F81C697" w:rsidR="000B5E66" w:rsidRPr="008878A7" w:rsidRDefault="00A60CA8" w:rsidP="000B5E66">
      <w:pPr>
        <w:pStyle w:val="ListParagraph"/>
        <w:numPr>
          <w:ilvl w:val="0"/>
          <w:numId w:val="2"/>
        </w:numPr>
        <w:spacing w:line="360" w:lineRule="auto"/>
        <w:rPr>
          <w:rFonts w:ascii="Arial" w:hAnsi="Arial" w:cs="Arial"/>
          <w:sz w:val="22"/>
          <w:szCs w:val="22"/>
        </w:rPr>
      </w:pPr>
      <w:r w:rsidRPr="00604586">
        <w:rPr>
          <w:rFonts w:ascii="Arial" w:hAnsi="Arial" w:cs="Arial"/>
          <w:b/>
          <w:bCs/>
          <w:sz w:val="22"/>
          <w:szCs w:val="22"/>
        </w:rPr>
        <w:t>HALO HL3 3-inch LED Downlights</w:t>
      </w:r>
      <w:r w:rsidR="007E5975">
        <w:rPr>
          <w:rFonts w:ascii="Arial" w:hAnsi="Arial" w:cs="Arial"/>
          <w:b/>
          <w:bCs/>
          <w:sz w:val="22"/>
          <w:szCs w:val="22"/>
        </w:rPr>
        <w:t>:</w:t>
      </w:r>
      <w:r w:rsidR="001F1DB5" w:rsidRPr="00604586">
        <w:rPr>
          <w:rFonts w:ascii="Arial" w:hAnsi="Arial" w:cs="Arial"/>
          <w:sz w:val="22"/>
          <w:szCs w:val="22"/>
        </w:rPr>
        <w:t xml:space="preserve"> Featuring </w:t>
      </w:r>
      <w:r w:rsidR="007E5975">
        <w:rPr>
          <w:rFonts w:ascii="Arial" w:hAnsi="Arial" w:cs="Arial"/>
          <w:sz w:val="22"/>
          <w:szCs w:val="22"/>
        </w:rPr>
        <w:t xml:space="preserve">four </w:t>
      </w:r>
      <w:r w:rsidR="001F1DB5" w:rsidRPr="00604586">
        <w:rPr>
          <w:rFonts w:ascii="Arial" w:hAnsi="Arial" w:cs="Arial"/>
          <w:sz w:val="22"/>
          <w:szCs w:val="22"/>
        </w:rPr>
        <w:t xml:space="preserve">field-interchangeable optics, these </w:t>
      </w:r>
      <w:hyperlink r:id="rId13" w:history="1">
        <w:r w:rsidR="00723018" w:rsidRPr="00723018">
          <w:rPr>
            <w:rStyle w:val="Hyperlink"/>
            <w:rFonts w:ascii="Arial" w:hAnsi="Arial" w:cs="Arial"/>
            <w:sz w:val="22"/>
            <w:szCs w:val="22"/>
          </w:rPr>
          <w:t>HL3</w:t>
        </w:r>
      </w:hyperlink>
      <w:r w:rsidR="00723018">
        <w:rPr>
          <w:rFonts w:ascii="Arial" w:hAnsi="Arial" w:cs="Arial"/>
          <w:sz w:val="22"/>
          <w:szCs w:val="22"/>
        </w:rPr>
        <w:t xml:space="preserve"> </w:t>
      </w:r>
      <w:r w:rsidR="008878A7">
        <w:rPr>
          <w:rFonts w:ascii="Arial" w:hAnsi="Arial" w:cs="Arial"/>
          <w:sz w:val="22"/>
          <w:szCs w:val="22"/>
        </w:rPr>
        <w:t xml:space="preserve">3-inch </w:t>
      </w:r>
      <w:r w:rsidR="001F1DB5" w:rsidRPr="00604586">
        <w:rPr>
          <w:rFonts w:ascii="Arial" w:hAnsi="Arial" w:cs="Arial"/>
          <w:sz w:val="22"/>
          <w:szCs w:val="22"/>
        </w:rPr>
        <w:t xml:space="preserve">LED downlights provide high efficiency, </w:t>
      </w:r>
      <w:r w:rsidR="00440C8C">
        <w:rPr>
          <w:rFonts w:ascii="Arial" w:hAnsi="Arial" w:cs="Arial"/>
          <w:sz w:val="22"/>
          <w:szCs w:val="22"/>
        </w:rPr>
        <w:t>best-in-class light output,</w:t>
      </w:r>
      <w:r w:rsidR="001F1DB5" w:rsidRPr="00604586">
        <w:rPr>
          <w:rFonts w:ascii="Arial" w:hAnsi="Arial" w:cs="Arial"/>
          <w:sz w:val="22"/>
          <w:szCs w:val="22"/>
        </w:rPr>
        <w:t xml:space="preserve"> </w:t>
      </w:r>
      <w:r w:rsidR="00440C8C">
        <w:rPr>
          <w:rFonts w:ascii="Arial" w:hAnsi="Arial" w:cs="Arial"/>
          <w:sz w:val="22"/>
          <w:szCs w:val="22"/>
        </w:rPr>
        <w:t xml:space="preserve">excellent </w:t>
      </w:r>
      <w:r w:rsidR="001F1DB5" w:rsidRPr="00604586">
        <w:rPr>
          <w:rFonts w:ascii="Arial" w:hAnsi="Arial" w:cs="Arial"/>
          <w:sz w:val="22"/>
          <w:szCs w:val="22"/>
        </w:rPr>
        <w:t xml:space="preserve">light control and </w:t>
      </w:r>
      <w:r w:rsidR="00440C8C">
        <w:rPr>
          <w:rFonts w:ascii="Arial" w:hAnsi="Arial" w:cs="Arial"/>
          <w:sz w:val="22"/>
          <w:szCs w:val="22"/>
        </w:rPr>
        <w:t>ultra-low</w:t>
      </w:r>
      <w:r w:rsidR="001F1DB5" w:rsidRPr="00604586">
        <w:rPr>
          <w:rFonts w:ascii="Arial" w:hAnsi="Arial" w:cs="Arial"/>
          <w:sz w:val="22"/>
          <w:szCs w:val="22"/>
        </w:rPr>
        <w:t xml:space="preserve"> aperture</w:t>
      </w:r>
      <w:r w:rsidR="00440C8C">
        <w:rPr>
          <w:rFonts w:ascii="Arial" w:hAnsi="Arial" w:cs="Arial"/>
          <w:sz w:val="22"/>
          <w:szCs w:val="22"/>
        </w:rPr>
        <w:t xml:space="preserve"> brightness.</w:t>
      </w:r>
    </w:p>
    <w:p w14:paraId="39020D23" w14:textId="77777777" w:rsidR="008878A7" w:rsidRDefault="008878A7" w:rsidP="000B5E66">
      <w:pPr>
        <w:spacing w:line="360" w:lineRule="auto"/>
        <w:rPr>
          <w:rFonts w:ascii="Arial" w:hAnsi="Arial" w:cs="Arial"/>
          <w:sz w:val="22"/>
          <w:szCs w:val="22"/>
        </w:rPr>
      </w:pPr>
    </w:p>
    <w:p w14:paraId="5D55286B" w14:textId="265C2B9E" w:rsidR="000B5E66" w:rsidRPr="0030031E" w:rsidRDefault="000B5E66" w:rsidP="000B5E66">
      <w:pPr>
        <w:spacing w:line="360" w:lineRule="auto"/>
        <w:rPr>
          <w:rFonts w:ascii="Arial" w:hAnsi="Arial" w:cs="Arial"/>
          <w:b/>
          <w:bCs/>
          <w:sz w:val="22"/>
          <w:szCs w:val="22"/>
        </w:rPr>
      </w:pPr>
      <w:r w:rsidRPr="0030031E">
        <w:rPr>
          <w:rFonts w:ascii="Arial" w:hAnsi="Arial" w:cs="Arial"/>
          <w:b/>
          <w:bCs/>
          <w:sz w:val="22"/>
          <w:szCs w:val="22"/>
        </w:rPr>
        <w:t>Show Village Next-Gen Net Zero Home</w:t>
      </w:r>
    </w:p>
    <w:p w14:paraId="66387029" w14:textId="7DDEE1BB" w:rsidR="00EB489D" w:rsidRDefault="000B5E66" w:rsidP="00EB489D">
      <w:pPr>
        <w:spacing w:line="360" w:lineRule="auto"/>
        <w:rPr>
          <w:rFonts w:ascii="Arial" w:hAnsi="Arial" w:cs="Arial"/>
          <w:sz w:val="22"/>
          <w:szCs w:val="22"/>
        </w:rPr>
      </w:pPr>
      <w:r w:rsidRPr="000B5E66">
        <w:rPr>
          <w:rFonts w:ascii="Arial" w:hAnsi="Arial" w:cs="Arial"/>
          <w:sz w:val="22"/>
          <w:szCs w:val="22"/>
        </w:rPr>
        <w:t>Located outside the convention center in the Outdoor Exhibits</w:t>
      </w:r>
      <w:r w:rsidR="00F14824" w:rsidRPr="00F14824">
        <w:rPr>
          <w:rFonts w:ascii="Arial" w:hAnsi="Arial" w:cs="Arial"/>
          <w:sz w:val="22"/>
          <w:szCs w:val="22"/>
        </w:rPr>
        <w:t xml:space="preserve"> </w:t>
      </w:r>
      <w:r w:rsidR="002343DD">
        <w:rPr>
          <w:rFonts w:ascii="Arial" w:hAnsi="Arial" w:cs="Arial"/>
          <w:sz w:val="22"/>
          <w:szCs w:val="22"/>
        </w:rPr>
        <w:t>(booth PB19)</w:t>
      </w:r>
      <w:r w:rsidRPr="000B5E66">
        <w:rPr>
          <w:rFonts w:ascii="Arial" w:hAnsi="Arial" w:cs="Arial"/>
          <w:sz w:val="22"/>
          <w:szCs w:val="22"/>
        </w:rPr>
        <w:t xml:space="preserve">, the Show Village Next-Gen Net Zero Home features HALO Home Smart Lighting System products throughout the home. The products include the HALO Home Smart RL4 LED Downlight, Smart Bulb, Smart </w:t>
      </w:r>
      <w:r w:rsidRPr="000B5E66">
        <w:rPr>
          <w:rFonts w:ascii="Arial" w:hAnsi="Arial" w:cs="Arial"/>
          <w:sz w:val="22"/>
          <w:szCs w:val="22"/>
          <w:shd w:val="clear" w:color="auto" w:fill="FFFFFF"/>
        </w:rPr>
        <w:t>Multi-Room Scene Keypad</w:t>
      </w:r>
      <w:r w:rsidR="00C0185B">
        <w:rPr>
          <w:rFonts w:ascii="Arial" w:hAnsi="Arial" w:cs="Arial"/>
          <w:sz w:val="22"/>
          <w:szCs w:val="22"/>
          <w:shd w:val="clear" w:color="auto" w:fill="FFFFFF"/>
        </w:rPr>
        <w:t xml:space="preserve">, </w:t>
      </w:r>
      <w:r w:rsidRPr="000B5E66">
        <w:rPr>
          <w:rFonts w:ascii="Arial" w:hAnsi="Arial" w:cs="Arial"/>
          <w:sz w:val="22"/>
          <w:szCs w:val="22"/>
          <w:shd w:val="clear" w:color="auto" w:fill="FFFFFF"/>
        </w:rPr>
        <w:t>Smart LED Motion Floodlight</w:t>
      </w:r>
      <w:r w:rsidR="00C0185B">
        <w:rPr>
          <w:rFonts w:ascii="Arial" w:hAnsi="Arial" w:cs="Arial"/>
          <w:sz w:val="22"/>
          <w:szCs w:val="22"/>
          <w:shd w:val="clear" w:color="auto" w:fill="FFFFFF"/>
        </w:rPr>
        <w:t xml:space="preserve"> and more</w:t>
      </w:r>
      <w:r w:rsidRPr="000B5E66">
        <w:rPr>
          <w:rFonts w:ascii="Arial" w:hAnsi="Arial" w:cs="Arial"/>
          <w:sz w:val="22"/>
          <w:szCs w:val="22"/>
          <w:shd w:val="clear" w:color="auto" w:fill="FFFFFF"/>
        </w:rPr>
        <w:t xml:space="preserve">. The home also </w:t>
      </w:r>
      <w:r w:rsidR="00C0185B">
        <w:rPr>
          <w:rFonts w:ascii="Arial" w:hAnsi="Arial" w:cs="Arial"/>
          <w:sz w:val="22"/>
          <w:szCs w:val="22"/>
          <w:shd w:val="clear" w:color="auto" w:fill="FFFFFF"/>
        </w:rPr>
        <w:t>includes</w:t>
      </w:r>
      <w:r w:rsidRPr="000B5E66">
        <w:rPr>
          <w:rFonts w:ascii="Arial" w:hAnsi="Arial" w:cs="Arial"/>
          <w:sz w:val="22"/>
          <w:szCs w:val="22"/>
          <w:shd w:val="clear" w:color="auto" w:fill="FFFFFF"/>
        </w:rPr>
        <w:t xml:space="preserve"> Cooper Lighting Solutions’ </w:t>
      </w:r>
      <w:hyperlink r:id="rId14" w:history="1">
        <w:r w:rsidRPr="00C0185B">
          <w:rPr>
            <w:rStyle w:val="Hyperlink"/>
            <w:rFonts w:ascii="Arial" w:hAnsi="Arial" w:cs="Arial"/>
            <w:sz w:val="22"/>
            <w:szCs w:val="22"/>
            <w:shd w:val="clear" w:color="auto" w:fill="FFFFFF"/>
          </w:rPr>
          <w:t>Shaper 1400 and 1800 decorative LED pendants</w:t>
        </w:r>
      </w:hyperlink>
      <w:r w:rsidRPr="000B5E66">
        <w:rPr>
          <w:rFonts w:ascii="Arial" w:hAnsi="Arial" w:cs="Arial"/>
          <w:sz w:val="22"/>
          <w:szCs w:val="22"/>
          <w:shd w:val="clear" w:color="auto" w:fill="FFFFFF"/>
        </w:rPr>
        <w:t xml:space="preserve"> and </w:t>
      </w:r>
      <w:hyperlink r:id="rId15" w:history="1">
        <w:r w:rsidRPr="00C0185B">
          <w:rPr>
            <w:rStyle w:val="Hyperlink"/>
            <w:rFonts w:ascii="Arial" w:hAnsi="Arial" w:cs="Arial"/>
            <w:sz w:val="22"/>
            <w:szCs w:val="22"/>
          </w:rPr>
          <w:t xml:space="preserve">Lumière Eon 303 wall mount </w:t>
        </w:r>
        <w:r w:rsidR="00C0185B" w:rsidRPr="00C0185B">
          <w:rPr>
            <w:rStyle w:val="Hyperlink"/>
            <w:rFonts w:ascii="Arial" w:hAnsi="Arial" w:cs="Arial"/>
            <w:sz w:val="22"/>
            <w:szCs w:val="22"/>
          </w:rPr>
          <w:t>luminaires</w:t>
        </w:r>
        <w:r w:rsidR="00C0185B" w:rsidRPr="00D92FF8">
          <w:rPr>
            <w:rStyle w:val="Hyperlink"/>
            <w:rFonts w:ascii="Arial" w:hAnsi="Arial" w:cs="Arial"/>
            <w:color w:val="auto"/>
            <w:sz w:val="22"/>
            <w:szCs w:val="22"/>
            <w:u w:val="none"/>
          </w:rPr>
          <w:t>.</w:t>
        </w:r>
      </w:hyperlink>
    </w:p>
    <w:p w14:paraId="387CC0F1" w14:textId="77777777" w:rsidR="00FB159C" w:rsidRDefault="00FB159C" w:rsidP="00EB489D">
      <w:pPr>
        <w:spacing w:line="360" w:lineRule="auto"/>
        <w:rPr>
          <w:rFonts w:ascii="Arial" w:hAnsi="Arial" w:cs="Arial"/>
          <w:b/>
          <w:bCs/>
          <w:sz w:val="22"/>
          <w:szCs w:val="22"/>
        </w:rPr>
      </w:pPr>
    </w:p>
    <w:p w14:paraId="4C90C5CD" w14:textId="77777777" w:rsidR="00DD046D" w:rsidRDefault="00DD046D" w:rsidP="00EA71EB">
      <w:pPr>
        <w:spacing w:line="360" w:lineRule="auto"/>
        <w:rPr>
          <w:rFonts w:ascii="Arial" w:hAnsi="Arial" w:cs="Arial"/>
          <w:b/>
          <w:bCs/>
          <w:sz w:val="22"/>
          <w:szCs w:val="22"/>
        </w:rPr>
      </w:pPr>
    </w:p>
    <w:p w14:paraId="6EB9C2F1" w14:textId="77777777" w:rsidR="00DD046D" w:rsidRDefault="00DD046D" w:rsidP="00EA71EB">
      <w:pPr>
        <w:spacing w:line="360" w:lineRule="auto"/>
        <w:rPr>
          <w:rFonts w:ascii="Arial" w:hAnsi="Arial" w:cs="Arial"/>
          <w:b/>
          <w:bCs/>
          <w:sz w:val="22"/>
          <w:szCs w:val="22"/>
        </w:rPr>
      </w:pPr>
    </w:p>
    <w:p w14:paraId="18E9B2DC" w14:textId="77777777" w:rsidR="00DD046D" w:rsidRDefault="00DD046D" w:rsidP="00EA71EB">
      <w:pPr>
        <w:spacing w:line="360" w:lineRule="auto"/>
        <w:rPr>
          <w:rFonts w:ascii="Arial" w:hAnsi="Arial" w:cs="Arial"/>
          <w:b/>
          <w:bCs/>
          <w:sz w:val="22"/>
          <w:szCs w:val="22"/>
        </w:rPr>
      </w:pPr>
    </w:p>
    <w:p w14:paraId="0B65AFDA" w14:textId="67789B46" w:rsidR="00DD046D" w:rsidRDefault="00373D75" w:rsidP="00EA71EB">
      <w:pPr>
        <w:spacing w:line="360" w:lineRule="auto"/>
        <w:rPr>
          <w:rFonts w:ascii="Arial" w:hAnsi="Arial" w:cs="Arial"/>
          <w:sz w:val="22"/>
          <w:szCs w:val="22"/>
        </w:rPr>
      </w:pPr>
      <w:r w:rsidRPr="00373D75">
        <w:rPr>
          <w:rFonts w:ascii="Arial" w:hAnsi="Arial" w:cs="Arial"/>
          <w:b/>
          <w:bCs/>
          <w:sz w:val="22"/>
          <w:szCs w:val="22"/>
        </w:rPr>
        <w:lastRenderedPageBreak/>
        <w:t>Breakfast with JD Scott</w:t>
      </w:r>
    </w:p>
    <w:p w14:paraId="5ACA29C6" w14:textId="3C906B00" w:rsidR="00EA71EB" w:rsidRDefault="00373D75" w:rsidP="00EA71EB">
      <w:pPr>
        <w:spacing w:line="360" w:lineRule="auto"/>
        <w:rPr>
          <w:rFonts w:ascii="Arial" w:hAnsi="Arial" w:cs="Arial"/>
          <w:sz w:val="22"/>
          <w:szCs w:val="22"/>
        </w:rPr>
      </w:pPr>
      <w:r>
        <w:rPr>
          <w:rFonts w:ascii="Arial" w:hAnsi="Arial" w:cs="Arial"/>
          <w:sz w:val="22"/>
          <w:szCs w:val="22"/>
        </w:rPr>
        <w:t>On Wednesday, Jan</w:t>
      </w:r>
      <w:r w:rsidR="00C0185B">
        <w:rPr>
          <w:rFonts w:ascii="Arial" w:hAnsi="Arial" w:cs="Arial"/>
          <w:sz w:val="22"/>
          <w:szCs w:val="22"/>
        </w:rPr>
        <w:t>.</w:t>
      </w:r>
      <w:r>
        <w:rPr>
          <w:rFonts w:ascii="Arial" w:hAnsi="Arial" w:cs="Arial"/>
          <w:sz w:val="22"/>
          <w:szCs w:val="22"/>
        </w:rPr>
        <w:t xml:space="preserve"> 22 at 9:00 </w:t>
      </w:r>
      <w:r w:rsidR="00C0185B">
        <w:rPr>
          <w:rFonts w:ascii="Arial" w:hAnsi="Arial" w:cs="Arial"/>
          <w:sz w:val="22"/>
          <w:szCs w:val="22"/>
        </w:rPr>
        <w:t>a.m.</w:t>
      </w:r>
      <w:r>
        <w:rPr>
          <w:rFonts w:ascii="Arial" w:hAnsi="Arial" w:cs="Arial"/>
          <w:sz w:val="22"/>
          <w:szCs w:val="22"/>
        </w:rPr>
        <w:t xml:space="preserve">, attendees </w:t>
      </w:r>
      <w:r w:rsidR="00AA3FDC">
        <w:rPr>
          <w:rFonts w:ascii="Arial" w:hAnsi="Arial" w:cs="Arial"/>
          <w:sz w:val="22"/>
          <w:szCs w:val="22"/>
        </w:rPr>
        <w:t>can</w:t>
      </w:r>
      <w:r>
        <w:rPr>
          <w:rFonts w:ascii="Arial" w:hAnsi="Arial" w:cs="Arial"/>
          <w:sz w:val="22"/>
          <w:szCs w:val="22"/>
        </w:rPr>
        <w:t xml:space="preserve"> meet and have breakfast in the HALO booth with Celebrity TV </w:t>
      </w:r>
      <w:r w:rsidR="00303BDC">
        <w:rPr>
          <w:rFonts w:ascii="Arial" w:hAnsi="Arial" w:cs="Arial"/>
          <w:sz w:val="22"/>
          <w:szCs w:val="22"/>
        </w:rPr>
        <w:t>host and renovator</w:t>
      </w:r>
      <w:r>
        <w:rPr>
          <w:rFonts w:ascii="Arial" w:hAnsi="Arial" w:cs="Arial"/>
          <w:sz w:val="22"/>
          <w:szCs w:val="22"/>
        </w:rPr>
        <w:t xml:space="preserve"> JD Scott. Attendees can reserve a spot at </w:t>
      </w:r>
      <w:hyperlink r:id="rId16" w:history="1">
        <w:r w:rsidR="00E724A6" w:rsidRPr="00AB53F3">
          <w:rPr>
            <w:rStyle w:val="Hyperlink"/>
            <w:rFonts w:ascii="Arial" w:hAnsi="Arial" w:cs="Arial"/>
            <w:sz w:val="22"/>
            <w:szCs w:val="22"/>
          </w:rPr>
          <w:t>www.halolighting/ibs2020</w:t>
        </w:r>
      </w:hyperlink>
      <w:r w:rsidR="00E724A6">
        <w:rPr>
          <w:rFonts w:ascii="Arial" w:hAnsi="Arial" w:cs="Arial"/>
          <w:sz w:val="22"/>
          <w:szCs w:val="22"/>
        </w:rPr>
        <w:t>.</w:t>
      </w:r>
      <w:bookmarkStart w:id="1" w:name="_GoBack"/>
      <w:bookmarkEnd w:id="1"/>
    </w:p>
    <w:p w14:paraId="692EBB2D" w14:textId="77777777" w:rsidR="00EA71EB" w:rsidRDefault="00EA71EB" w:rsidP="00EA71EB">
      <w:pPr>
        <w:spacing w:line="360" w:lineRule="auto"/>
        <w:rPr>
          <w:rFonts w:ascii="Arial" w:hAnsi="Arial" w:cs="Arial"/>
          <w:sz w:val="22"/>
          <w:szCs w:val="22"/>
        </w:rPr>
      </w:pPr>
    </w:p>
    <w:p w14:paraId="7F2D96A5" w14:textId="3611F061" w:rsidR="00EA71EB" w:rsidRDefault="00352C80" w:rsidP="00EA71EB">
      <w:pPr>
        <w:spacing w:line="360" w:lineRule="auto"/>
        <w:rPr>
          <w:rFonts w:ascii="Arial" w:hAnsi="Arial" w:cs="Arial"/>
          <w:sz w:val="22"/>
          <w:szCs w:val="22"/>
        </w:rPr>
      </w:pPr>
      <w:r w:rsidRPr="00C0185B">
        <w:rPr>
          <w:rFonts w:ascii="Arial" w:hAnsi="Arial" w:cs="Arial"/>
          <w:b/>
          <w:sz w:val="22"/>
          <w:szCs w:val="22"/>
        </w:rPr>
        <w:t xml:space="preserve">Other </w:t>
      </w:r>
      <w:r w:rsidR="00361341">
        <w:rPr>
          <w:rFonts w:ascii="Arial" w:hAnsi="Arial" w:cs="Arial"/>
          <w:b/>
          <w:sz w:val="22"/>
          <w:szCs w:val="22"/>
        </w:rPr>
        <w:t>e</w:t>
      </w:r>
      <w:r w:rsidRPr="00C0185B">
        <w:rPr>
          <w:rFonts w:ascii="Arial" w:hAnsi="Arial" w:cs="Arial"/>
          <w:b/>
          <w:sz w:val="22"/>
          <w:szCs w:val="22"/>
        </w:rPr>
        <w:t xml:space="preserve">vents and </w:t>
      </w:r>
      <w:r w:rsidR="00361341">
        <w:rPr>
          <w:rFonts w:ascii="Arial" w:hAnsi="Arial" w:cs="Arial"/>
          <w:b/>
          <w:sz w:val="22"/>
          <w:szCs w:val="22"/>
        </w:rPr>
        <w:t>p</w:t>
      </w:r>
      <w:r w:rsidRPr="00C0185B">
        <w:rPr>
          <w:rFonts w:ascii="Arial" w:hAnsi="Arial" w:cs="Arial"/>
          <w:b/>
          <w:sz w:val="22"/>
          <w:szCs w:val="22"/>
        </w:rPr>
        <w:t>romotions</w:t>
      </w:r>
    </w:p>
    <w:p w14:paraId="7AD51DFE" w14:textId="21AA24F5" w:rsidR="00EA71EB" w:rsidRPr="00EA71EB" w:rsidRDefault="00C0185B" w:rsidP="00EA71EB">
      <w:pPr>
        <w:spacing w:line="360" w:lineRule="auto"/>
        <w:rPr>
          <w:rFonts w:ascii="Arial" w:hAnsi="Arial" w:cs="Arial"/>
          <w:sz w:val="22"/>
          <w:szCs w:val="22"/>
        </w:rPr>
      </w:pPr>
      <w:r>
        <w:rPr>
          <w:rFonts w:ascii="Arial" w:hAnsi="Arial" w:cs="Arial"/>
          <w:bCs/>
          <w:sz w:val="22"/>
          <w:szCs w:val="22"/>
        </w:rPr>
        <w:t xml:space="preserve">During the show, attendees </w:t>
      </w:r>
      <w:r w:rsidR="00C84E8B">
        <w:rPr>
          <w:rFonts w:ascii="Arial" w:hAnsi="Arial" w:cs="Arial"/>
          <w:bCs/>
          <w:sz w:val="22"/>
          <w:szCs w:val="22"/>
        </w:rPr>
        <w:t xml:space="preserve">will </w:t>
      </w:r>
      <w:r>
        <w:rPr>
          <w:rFonts w:ascii="Arial" w:hAnsi="Arial" w:cs="Arial"/>
          <w:bCs/>
          <w:sz w:val="22"/>
          <w:szCs w:val="22"/>
        </w:rPr>
        <w:t xml:space="preserve">have the opportunity to </w:t>
      </w:r>
      <w:r w:rsidR="00EA71EB">
        <w:rPr>
          <w:rFonts w:ascii="Arial" w:hAnsi="Arial" w:cs="Arial"/>
          <w:bCs/>
          <w:sz w:val="22"/>
          <w:szCs w:val="22"/>
        </w:rPr>
        <w:t xml:space="preserve">take part in a special sweepstakes to </w:t>
      </w:r>
      <w:r>
        <w:rPr>
          <w:rFonts w:ascii="Arial" w:hAnsi="Arial" w:cs="Arial"/>
          <w:bCs/>
          <w:sz w:val="22"/>
          <w:szCs w:val="22"/>
        </w:rPr>
        <w:t>win daily prizes</w:t>
      </w:r>
      <w:r w:rsidR="00502AA8">
        <w:rPr>
          <w:rFonts w:ascii="Arial" w:hAnsi="Arial" w:cs="Arial"/>
          <w:bCs/>
          <w:sz w:val="22"/>
          <w:szCs w:val="22"/>
        </w:rPr>
        <w:t xml:space="preserve"> and can learn more by following #HALOIBS2020 on the company’s Instagram accounts </w:t>
      </w:r>
      <w:hyperlink r:id="rId17" w:history="1">
        <w:r w:rsidR="00502AA8" w:rsidRPr="00502AA8">
          <w:rPr>
            <w:rStyle w:val="Hyperlink"/>
            <w:rFonts w:ascii="Arial" w:hAnsi="Arial" w:cs="Arial"/>
            <w:bCs/>
            <w:sz w:val="22"/>
            <w:szCs w:val="22"/>
          </w:rPr>
          <w:t>Bring Halo Home</w:t>
        </w:r>
      </w:hyperlink>
      <w:r w:rsidR="00502AA8">
        <w:rPr>
          <w:rFonts w:ascii="Arial" w:hAnsi="Arial" w:cs="Arial"/>
          <w:bCs/>
          <w:sz w:val="22"/>
          <w:szCs w:val="22"/>
        </w:rPr>
        <w:t xml:space="preserve"> and </w:t>
      </w:r>
      <w:hyperlink r:id="rId18" w:history="1">
        <w:r w:rsidR="00502AA8" w:rsidRPr="00502AA8">
          <w:rPr>
            <w:rStyle w:val="Hyperlink"/>
            <w:rFonts w:ascii="Arial" w:hAnsi="Arial" w:cs="Arial"/>
            <w:bCs/>
            <w:sz w:val="22"/>
            <w:szCs w:val="22"/>
          </w:rPr>
          <w:t>Get HALO Lighting</w:t>
        </w:r>
      </w:hyperlink>
      <w:r w:rsidR="00502AA8">
        <w:rPr>
          <w:rFonts w:ascii="Arial" w:hAnsi="Arial" w:cs="Arial"/>
          <w:bCs/>
          <w:sz w:val="22"/>
          <w:szCs w:val="22"/>
        </w:rPr>
        <w:t>.</w:t>
      </w:r>
    </w:p>
    <w:p w14:paraId="1B455DA4" w14:textId="77777777" w:rsidR="00AF4306" w:rsidRPr="009046B2" w:rsidRDefault="00AF4306" w:rsidP="00AF4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FF0000"/>
          <w:sz w:val="22"/>
          <w:szCs w:val="22"/>
        </w:rPr>
      </w:pPr>
    </w:p>
    <w:p w14:paraId="4F260C62" w14:textId="4082BD72" w:rsidR="00AF4306" w:rsidRDefault="005A3B91" w:rsidP="00AF4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eastAsia="MS Mincho" w:hAnsi="Arial" w:cs="Arial"/>
          <w:bCs/>
          <w:sz w:val="22"/>
          <w:szCs w:val="22"/>
          <w:lang w:eastAsia="ja-JP"/>
        </w:rPr>
      </w:pPr>
      <w:r>
        <w:rPr>
          <w:rFonts w:ascii="Arial" w:hAnsi="Arial" w:cs="Arial"/>
          <w:sz w:val="22"/>
          <w:szCs w:val="22"/>
        </w:rPr>
        <w:t>For additional information</w:t>
      </w:r>
      <w:r w:rsidR="00CB6C49">
        <w:rPr>
          <w:rFonts w:ascii="Arial" w:eastAsia="MS Mincho" w:hAnsi="Arial" w:cs="Arial"/>
          <w:bCs/>
          <w:sz w:val="22"/>
          <w:szCs w:val="22"/>
          <w:lang w:eastAsia="ja-JP"/>
        </w:rPr>
        <w:t xml:space="preserve"> on HALO product solutions, visit booth N719 at IBS or visit </w:t>
      </w:r>
      <w:hyperlink r:id="rId19" w:history="1">
        <w:r w:rsidR="00CB6C49" w:rsidRPr="00AB53F3">
          <w:rPr>
            <w:rStyle w:val="Hyperlink"/>
            <w:rFonts w:ascii="Arial" w:eastAsia="MS Mincho" w:hAnsi="Arial" w:cs="Arial"/>
            <w:bCs/>
            <w:sz w:val="22"/>
            <w:szCs w:val="22"/>
            <w:lang w:eastAsia="ja-JP"/>
          </w:rPr>
          <w:t>www.halolighting.com</w:t>
        </w:r>
      </w:hyperlink>
      <w:r w:rsidR="00CB6C49">
        <w:rPr>
          <w:rFonts w:ascii="Arial" w:eastAsia="MS Mincho" w:hAnsi="Arial" w:cs="Arial"/>
          <w:bCs/>
          <w:sz w:val="22"/>
          <w:szCs w:val="22"/>
          <w:lang w:eastAsia="ja-JP"/>
        </w:rPr>
        <w:t xml:space="preserve">. For IBS show event information and registration, visit </w:t>
      </w:r>
      <w:hyperlink r:id="rId20" w:history="1">
        <w:r w:rsidR="0024682E" w:rsidRPr="003934E1">
          <w:rPr>
            <w:rStyle w:val="Hyperlink"/>
            <w:rFonts w:ascii="Arial" w:eastAsia="MS Mincho" w:hAnsi="Arial" w:cs="Arial"/>
            <w:bCs/>
            <w:sz w:val="22"/>
            <w:szCs w:val="22"/>
            <w:lang w:eastAsia="ja-JP"/>
          </w:rPr>
          <w:t>www.halolighting.com/ibs2020</w:t>
        </w:r>
      </w:hyperlink>
      <w:r w:rsidR="00CB6C49">
        <w:rPr>
          <w:rFonts w:ascii="Arial" w:eastAsia="MS Mincho" w:hAnsi="Arial" w:cs="Arial"/>
          <w:bCs/>
          <w:sz w:val="22"/>
          <w:szCs w:val="22"/>
          <w:lang w:eastAsia="ja-JP"/>
        </w:rPr>
        <w:t>.</w:t>
      </w:r>
    </w:p>
    <w:p w14:paraId="606521F0" w14:textId="77777777" w:rsidR="00AF4306" w:rsidRDefault="00AF4306" w:rsidP="00AF4306">
      <w:pPr>
        <w:spacing w:line="360" w:lineRule="auto"/>
        <w:rPr>
          <w:rFonts w:ascii="Arial" w:hAnsi="Arial" w:cs="Arial"/>
          <w:sz w:val="22"/>
          <w:szCs w:val="22"/>
        </w:rPr>
      </w:pPr>
    </w:p>
    <w:p w14:paraId="22D3EA0D" w14:textId="77777777" w:rsidR="00AF4306" w:rsidRPr="006A6084" w:rsidRDefault="00AF4306" w:rsidP="00AF4306">
      <w:pPr>
        <w:spacing w:line="360" w:lineRule="auto"/>
        <w:jc w:val="center"/>
        <w:rPr>
          <w:rFonts w:ascii="Arial" w:hAnsi="Arial" w:cs="Arial"/>
        </w:rPr>
      </w:pPr>
      <w:r w:rsidRPr="00157C20">
        <w:rPr>
          <w:rFonts w:ascii="Arial" w:hAnsi="Arial" w:cs="Arial"/>
          <w:sz w:val="22"/>
          <w:szCs w:val="22"/>
        </w:rPr>
        <w:t>##</w:t>
      </w:r>
      <w:r>
        <w:rPr>
          <w:rFonts w:ascii="Arial" w:hAnsi="Arial" w:cs="Arial"/>
          <w:sz w:val="22"/>
          <w:szCs w:val="22"/>
        </w:rPr>
        <w:t>#</w:t>
      </w:r>
    </w:p>
    <w:p w14:paraId="686C6459" w14:textId="5DB7608D" w:rsidR="00AF4306" w:rsidRDefault="00AF4306" w:rsidP="00AF4306">
      <w:pPr>
        <w:pStyle w:val="BodyTextIndent2"/>
        <w:tabs>
          <w:tab w:val="left" w:pos="540"/>
        </w:tabs>
        <w:spacing w:after="0" w:line="360" w:lineRule="auto"/>
        <w:ind w:left="0"/>
        <w:rPr>
          <w:rFonts w:ascii="Arial" w:hAnsi="Arial" w:cs="Arial"/>
          <w:sz w:val="22"/>
          <w:szCs w:val="22"/>
        </w:rPr>
      </w:pPr>
    </w:p>
    <w:p w14:paraId="6B0EC417" w14:textId="6FABE32F" w:rsidR="00AF4306" w:rsidRPr="005A3B91" w:rsidRDefault="005A3B91" w:rsidP="00AF4306">
      <w:pPr>
        <w:pStyle w:val="BodyTextIndent2"/>
        <w:tabs>
          <w:tab w:val="left" w:pos="540"/>
        </w:tabs>
        <w:spacing w:after="0" w:line="360" w:lineRule="auto"/>
        <w:ind w:left="0"/>
        <w:rPr>
          <w:rFonts w:ascii="Arial" w:hAnsi="Arial" w:cs="Arial"/>
          <w:b/>
          <w:bCs/>
          <w:sz w:val="22"/>
          <w:szCs w:val="22"/>
        </w:rPr>
      </w:pPr>
      <w:r w:rsidRPr="005A3B91">
        <w:rPr>
          <w:rFonts w:ascii="Arial" w:hAnsi="Arial" w:cs="Arial"/>
          <w:b/>
          <w:bCs/>
          <w:sz w:val="22"/>
          <w:szCs w:val="22"/>
        </w:rPr>
        <w:t>For further information, please contact:</w:t>
      </w:r>
    </w:p>
    <w:p w14:paraId="3037662E" w14:textId="64E4F693" w:rsidR="005A3B91" w:rsidRDefault="005A3B91" w:rsidP="00AF4306">
      <w:pPr>
        <w:pStyle w:val="BodyTextIndent2"/>
        <w:tabs>
          <w:tab w:val="left" w:pos="540"/>
        </w:tabs>
        <w:spacing w:after="0" w:line="360" w:lineRule="auto"/>
        <w:ind w:left="0"/>
        <w:rPr>
          <w:rFonts w:ascii="Arial" w:hAnsi="Arial" w:cs="Arial"/>
          <w:sz w:val="22"/>
          <w:szCs w:val="22"/>
        </w:rPr>
      </w:pPr>
      <w:r>
        <w:rPr>
          <w:rFonts w:ascii="Arial" w:hAnsi="Arial" w:cs="Arial"/>
          <w:sz w:val="22"/>
          <w:szCs w:val="22"/>
        </w:rPr>
        <w:t>Karin Martin, Karin Martin Communications</w:t>
      </w:r>
    </w:p>
    <w:p w14:paraId="3ED45007" w14:textId="34AEA39B" w:rsidR="005A3B91" w:rsidRDefault="005A3B91" w:rsidP="00AF4306">
      <w:pPr>
        <w:pStyle w:val="BodyTextIndent2"/>
        <w:tabs>
          <w:tab w:val="left" w:pos="540"/>
        </w:tabs>
        <w:spacing w:after="0" w:line="360" w:lineRule="auto"/>
        <w:ind w:left="0"/>
        <w:rPr>
          <w:rFonts w:ascii="Arial" w:hAnsi="Arial" w:cs="Arial"/>
          <w:sz w:val="22"/>
          <w:szCs w:val="22"/>
        </w:rPr>
      </w:pPr>
      <w:r>
        <w:rPr>
          <w:rFonts w:ascii="Arial" w:hAnsi="Arial" w:cs="Arial"/>
          <w:sz w:val="22"/>
          <w:szCs w:val="22"/>
        </w:rPr>
        <w:t>T: (847) 754-5699</w:t>
      </w:r>
    </w:p>
    <w:p w14:paraId="2AC737D1" w14:textId="6E5C0CA5" w:rsidR="005A3B91" w:rsidRDefault="005A3B91" w:rsidP="00AF4306">
      <w:pPr>
        <w:pStyle w:val="BodyTextIndent2"/>
        <w:tabs>
          <w:tab w:val="left" w:pos="540"/>
        </w:tabs>
        <w:spacing w:after="0" w:line="360" w:lineRule="auto"/>
        <w:ind w:left="0"/>
        <w:rPr>
          <w:rFonts w:ascii="Arial" w:hAnsi="Arial" w:cs="Arial"/>
          <w:sz w:val="22"/>
          <w:szCs w:val="22"/>
        </w:rPr>
      </w:pPr>
      <w:r>
        <w:rPr>
          <w:rFonts w:ascii="Arial" w:hAnsi="Arial" w:cs="Arial"/>
          <w:sz w:val="22"/>
          <w:szCs w:val="22"/>
        </w:rPr>
        <w:t>Email: kmartin41@aol.com</w:t>
      </w:r>
    </w:p>
    <w:p w14:paraId="549E6341" w14:textId="0728AC7B" w:rsidR="003F7C72" w:rsidRDefault="003F7C72">
      <w:pPr>
        <w:rPr>
          <w:rFonts w:ascii="Arial Narrow" w:hAnsi="Arial Narrow" w:cs="Arial"/>
        </w:rPr>
      </w:pPr>
    </w:p>
    <w:p w14:paraId="0D6227B1" w14:textId="77777777" w:rsidR="005A3B91" w:rsidRDefault="005A3B91" w:rsidP="005A3B91">
      <w:pPr>
        <w:tabs>
          <w:tab w:val="left" w:pos="0"/>
          <w:tab w:val="left" w:pos="6480"/>
          <w:tab w:val="left" w:pos="7200"/>
          <w:tab w:val="left" w:pos="7920"/>
          <w:tab w:val="left" w:pos="8640"/>
          <w:tab w:val="right" w:pos="9356"/>
        </w:tabs>
        <w:spacing w:line="360" w:lineRule="auto"/>
        <w:rPr>
          <w:rFonts w:ascii="Arial" w:hAnsi="Arial" w:cs="Arial"/>
          <w:sz w:val="22"/>
          <w:szCs w:val="22"/>
        </w:rPr>
      </w:pPr>
    </w:p>
    <w:p w14:paraId="023258DA" w14:textId="77777777" w:rsidR="005A3B91" w:rsidRPr="005A3B91" w:rsidRDefault="005A3B91" w:rsidP="005A3B91">
      <w:pPr>
        <w:tabs>
          <w:tab w:val="left" w:pos="0"/>
          <w:tab w:val="left" w:pos="6480"/>
          <w:tab w:val="left" w:pos="7200"/>
          <w:tab w:val="left" w:pos="7920"/>
          <w:tab w:val="left" w:pos="8640"/>
          <w:tab w:val="right" w:pos="9356"/>
        </w:tabs>
        <w:spacing w:line="360" w:lineRule="auto"/>
        <w:rPr>
          <w:rFonts w:ascii="Arial" w:hAnsi="Arial" w:cs="Arial"/>
          <w:b/>
          <w:bCs/>
          <w:sz w:val="22"/>
          <w:szCs w:val="22"/>
        </w:rPr>
      </w:pPr>
      <w:r w:rsidRPr="005A3B91">
        <w:rPr>
          <w:rFonts w:ascii="Arial" w:hAnsi="Arial" w:cs="Arial"/>
          <w:b/>
          <w:bCs/>
          <w:sz w:val="22"/>
          <w:szCs w:val="22"/>
        </w:rPr>
        <w:t>About Cooper Lighting Solutions</w:t>
      </w:r>
    </w:p>
    <w:p w14:paraId="09996D79" w14:textId="6AFEBFFA" w:rsidR="005A3B91" w:rsidRPr="00D85CAE" w:rsidRDefault="005A3B91" w:rsidP="005A3B91">
      <w:pPr>
        <w:tabs>
          <w:tab w:val="left" w:pos="0"/>
          <w:tab w:val="left" w:pos="6480"/>
          <w:tab w:val="left" w:pos="7200"/>
          <w:tab w:val="left" w:pos="7920"/>
          <w:tab w:val="left" w:pos="8640"/>
          <w:tab w:val="right" w:pos="9356"/>
        </w:tabs>
        <w:spacing w:line="360" w:lineRule="auto"/>
        <w:rPr>
          <w:rFonts w:ascii="Arial" w:hAnsi="Arial" w:cs="Arial"/>
          <w:sz w:val="22"/>
          <w:szCs w:val="22"/>
        </w:rPr>
      </w:pPr>
      <w:r>
        <w:rPr>
          <w:rFonts w:ascii="Arial" w:hAnsi="Arial" w:cs="Arial"/>
          <w:sz w:val="22"/>
          <w:szCs w:val="22"/>
        </w:rPr>
        <w:t>Cooper Lighting Solutions</w:t>
      </w:r>
      <w:r w:rsidR="00C71B4D">
        <w:rPr>
          <w:rFonts w:ascii="Arial" w:hAnsi="Arial" w:cs="Arial"/>
          <w:sz w:val="22"/>
          <w:szCs w:val="22"/>
        </w:rPr>
        <w:t xml:space="preserve"> </w:t>
      </w:r>
      <w:r>
        <w:rPr>
          <w:rFonts w:ascii="Arial" w:hAnsi="Arial" w:cs="Arial"/>
          <w:sz w:val="22"/>
          <w:szCs w:val="22"/>
        </w:rPr>
        <w:t xml:space="preserve">delivers an industry-leading portfolio of innovative lighting solutions for connected buildings, homes and communities, including reliable indoor and outdoor smart lighting and control solutions specifically designed to simplify and personalize lighting for consumers, help solve complex business challenges and leverage data insights to meet customers’ unique needs. Cooper Lighting Solutions serves a wide range of customers, including architects, engineers, facility managers, municipal leaders, electrical distributors, and contractors in the commercial, industrial, retail, institutional, residential, utility and other markets. For more information, visit </w:t>
      </w:r>
      <w:hyperlink r:id="rId21" w:history="1">
        <w:r w:rsidR="00E44B78" w:rsidRPr="00E44B78">
          <w:rPr>
            <w:rStyle w:val="Hyperlink"/>
            <w:rFonts w:ascii="Arial" w:eastAsia="Calibri" w:hAnsi="Arial" w:cs="Arial"/>
            <w:sz w:val="22"/>
            <w:szCs w:val="22"/>
          </w:rPr>
          <w:t>www.cooperlighting.com</w:t>
        </w:r>
      </w:hyperlink>
      <w:r>
        <w:rPr>
          <w:rFonts w:ascii="Arial" w:eastAsia="Calibri" w:hAnsi="Arial" w:cs="Arial"/>
          <w:sz w:val="22"/>
          <w:szCs w:val="22"/>
        </w:rPr>
        <w:t xml:space="preserve">.  </w:t>
      </w:r>
    </w:p>
    <w:p w14:paraId="3E6D97B7" w14:textId="77777777" w:rsidR="005A3B91" w:rsidRPr="003F7C72" w:rsidRDefault="005A3B91">
      <w:pPr>
        <w:rPr>
          <w:rFonts w:ascii="Arial Narrow" w:hAnsi="Arial Narrow" w:cs="Arial"/>
        </w:rPr>
      </w:pPr>
    </w:p>
    <w:sectPr w:rsidR="005A3B91" w:rsidRPr="003F7C72" w:rsidSect="00FD57D4">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143"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A7184" w14:textId="77777777" w:rsidR="00C71533" w:rsidRDefault="00C71533" w:rsidP="00F55BBC">
      <w:r>
        <w:separator/>
      </w:r>
    </w:p>
  </w:endnote>
  <w:endnote w:type="continuationSeparator" w:id="0">
    <w:p w14:paraId="140F5C9A" w14:textId="77777777" w:rsidR="00C71533" w:rsidRDefault="00C71533" w:rsidP="00F5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163A" w14:textId="77777777" w:rsidR="0084497B" w:rsidRPr="0084497B" w:rsidRDefault="0084497B" w:rsidP="0084497B">
    <w:pPr>
      <w:pStyle w:val="Footer"/>
      <w:jc w:val="center"/>
      <w:rPr>
        <w:rFonts w:ascii="Arial" w:hAnsi="Arial" w:cs="Arial"/>
        <w:sz w:val="20"/>
        <w:szCs w:val="20"/>
      </w:rPr>
    </w:pPr>
    <w:r w:rsidRPr="0084497B">
      <w:rPr>
        <w:rFonts w:ascii="Arial" w:hAnsi="Arial" w:cs="Arial"/>
        <w:sz w:val="20"/>
        <w:szCs w:val="20"/>
      </w:rPr>
      <w:t>-more-</w:t>
    </w:r>
  </w:p>
  <w:p w14:paraId="741F1C5D" w14:textId="77777777" w:rsidR="0084497B" w:rsidRDefault="00844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D814" w14:textId="70805940" w:rsidR="00092A1F" w:rsidRDefault="00092A1F" w:rsidP="00092A1F">
    <w:pPr>
      <w:pStyle w:val="Footer"/>
      <w:tabs>
        <w:tab w:val="clear" w:pos="4680"/>
        <w:tab w:val="clear" w:pos="9360"/>
        <w:tab w:val="left" w:pos="114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19A8" w14:textId="63D9284A" w:rsidR="0084497B" w:rsidRDefault="0084497B">
    <w:pPr>
      <w:pStyle w:val="Footer"/>
    </w:pPr>
  </w:p>
  <w:p w14:paraId="15378CB2" w14:textId="77777777" w:rsidR="0084497B" w:rsidRPr="0084497B" w:rsidRDefault="0084497B" w:rsidP="0084497B">
    <w:pPr>
      <w:pStyle w:val="Footer"/>
      <w:jc w:val="center"/>
      <w:rPr>
        <w:rFonts w:ascii="Arial" w:hAnsi="Arial" w:cs="Arial"/>
        <w:sz w:val="20"/>
        <w:szCs w:val="20"/>
      </w:rPr>
    </w:pPr>
    <w:r w:rsidRPr="0084497B">
      <w:rPr>
        <w:rFonts w:ascii="Arial" w:hAnsi="Arial" w:cs="Arial"/>
        <w:sz w:val="20"/>
        <w:szCs w:val="20"/>
      </w:rPr>
      <w:t>-more-</w:t>
    </w:r>
  </w:p>
  <w:p w14:paraId="1CEB981F" w14:textId="77777777" w:rsidR="0084497B" w:rsidRDefault="00844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39725" w14:textId="77777777" w:rsidR="00C71533" w:rsidRDefault="00C71533" w:rsidP="00F55BBC">
      <w:r>
        <w:separator/>
      </w:r>
    </w:p>
  </w:footnote>
  <w:footnote w:type="continuationSeparator" w:id="0">
    <w:p w14:paraId="50E2AC4F" w14:textId="77777777" w:rsidR="00C71533" w:rsidRDefault="00C71533" w:rsidP="00F5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BE7D" w14:textId="1B1197DA" w:rsidR="00FD57D4" w:rsidRPr="00092A1F" w:rsidRDefault="00FD57D4" w:rsidP="00FD57D4">
    <w:pPr>
      <w:pStyle w:val="Header"/>
      <w:rPr>
        <w:rFonts w:ascii="Arial" w:hAnsi="Arial" w:cs="Arial"/>
        <w:sz w:val="20"/>
        <w:szCs w:val="20"/>
      </w:rPr>
    </w:pPr>
    <w:r>
      <w:rPr>
        <w:rFonts w:ascii="Arial" w:hAnsi="Arial" w:cs="Arial"/>
        <w:sz w:val="20"/>
        <w:szCs w:val="20"/>
      </w:rPr>
      <w:t xml:space="preserve">Page 2 - </w:t>
    </w:r>
    <w:r w:rsidRPr="00092A1F">
      <w:rPr>
        <w:rFonts w:ascii="Arial" w:hAnsi="Arial" w:cs="Arial"/>
        <w:sz w:val="20"/>
        <w:szCs w:val="20"/>
      </w:rPr>
      <w:t>Cooper Lighting Solutions</w:t>
    </w:r>
  </w:p>
  <w:p w14:paraId="3723D37E" w14:textId="77777777" w:rsidR="00FD57D4" w:rsidRDefault="00FD5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DF36" w14:textId="7DF3E250" w:rsidR="00F55BBC" w:rsidRPr="00092A1F" w:rsidRDefault="00092A1F" w:rsidP="00092A1F">
    <w:pPr>
      <w:pStyle w:val="Header"/>
      <w:rPr>
        <w:rFonts w:ascii="Arial" w:hAnsi="Arial" w:cs="Arial"/>
        <w:sz w:val="20"/>
        <w:szCs w:val="20"/>
      </w:rPr>
    </w:pPr>
    <w:r>
      <w:rPr>
        <w:rFonts w:ascii="Arial" w:hAnsi="Arial" w:cs="Arial"/>
        <w:sz w:val="20"/>
        <w:szCs w:val="20"/>
      </w:rPr>
      <w:t xml:space="preserve">Page </w:t>
    </w:r>
    <w:r w:rsidR="00FD57D4">
      <w:rPr>
        <w:rFonts w:ascii="Arial" w:hAnsi="Arial" w:cs="Arial"/>
        <w:sz w:val="20"/>
        <w:szCs w:val="20"/>
      </w:rPr>
      <w:t>3</w:t>
    </w:r>
    <w:r>
      <w:rPr>
        <w:rFonts w:ascii="Arial" w:hAnsi="Arial" w:cs="Arial"/>
        <w:sz w:val="20"/>
        <w:szCs w:val="20"/>
      </w:rPr>
      <w:t xml:space="preserve"> - </w:t>
    </w:r>
    <w:r w:rsidRPr="00092A1F">
      <w:rPr>
        <w:rFonts w:ascii="Arial" w:hAnsi="Arial" w:cs="Arial"/>
        <w:sz w:val="20"/>
        <w:szCs w:val="20"/>
      </w:rPr>
      <w:t>Cooper Lighting Solutions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97C9" w14:textId="77777777" w:rsidR="00092A1F" w:rsidRDefault="00092A1F" w:rsidP="00092A1F">
    <w:pPr>
      <w:pStyle w:val="Header"/>
      <w:tabs>
        <w:tab w:val="clear" w:pos="4680"/>
        <w:tab w:val="left" w:pos="6210"/>
        <w:tab w:val="left" w:pos="6390"/>
        <w:tab w:val="left" w:pos="6750"/>
      </w:tabs>
    </w:pPr>
    <w:r>
      <w:rPr>
        <w:noProof/>
      </w:rPr>
      <w:drawing>
        <wp:anchor distT="0" distB="0" distL="114300" distR="114300" simplePos="0" relativeHeight="251659264" behindDoc="0" locked="0" layoutInCell="1" allowOverlap="1" wp14:anchorId="5242A393" wp14:editId="618A1D43">
          <wp:simplePos x="0" y="0"/>
          <wp:positionH relativeFrom="column">
            <wp:posOffset>-114300</wp:posOffset>
          </wp:positionH>
          <wp:positionV relativeFrom="paragraph">
            <wp:posOffset>121920</wp:posOffset>
          </wp:positionV>
          <wp:extent cx="2023657" cy="505914"/>
          <wp:effectExtent l="0" t="0" r="0" b="2540"/>
          <wp:wrapNone/>
          <wp:docPr id="1" name="Picture 1" descr="A picture containing weapon, clipart, brass kn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S logo.jpg"/>
                  <pic:cNvPicPr/>
                </pic:nvPicPr>
                <pic:blipFill>
                  <a:blip r:embed="rId1">
                    <a:extLst>
                      <a:ext uri="{28A0092B-C50C-407E-A947-70E740481C1C}">
                        <a14:useLocalDpi xmlns:a14="http://schemas.microsoft.com/office/drawing/2010/main" val="0"/>
                      </a:ext>
                    </a:extLst>
                  </a:blip>
                  <a:stretch>
                    <a:fillRect/>
                  </a:stretch>
                </pic:blipFill>
                <pic:spPr>
                  <a:xfrm>
                    <a:off x="0" y="0"/>
                    <a:ext cx="2023657" cy="505914"/>
                  </a:xfrm>
                  <a:prstGeom prst="rect">
                    <a:avLst/>
                  </a:prstGeom>
                </pic:spPr>
              </pic:pic>
            </a:graphicData>
          </a:graphic>
          <wp14:sizeRelH relativeFrom="page">
            <wp14:pctWidth>0</wp14:pctWidth>
          </wp14:sizeRelH>
          <wp14:sizeRelV relativeFrom="page">
            <wp14:pctHeight>0</wp14:pctHeight>
          </wp14:sizeRelV>
        </wp:anchor>
      </w:drawing>
    </w:r>
    <w:r>
      <w:tab/>
    </w:r>
    <w:r>
      <w:tab/>
    </w:r>
    <w:r>
      <w:tab/>
      <w:t xml:space="preserve">  </w:t>
    </w:r>
  </w:p>
  <w:p w14:paraId="16E4CD45" w14:textId="1A19E4A8" w:rsidR="00092A1F" w:rsidRDefault="00092A1F" w:rsidP="00092A1F">
    <w:pPr>
      <w:pStyle w:val="Header"/>
      <w:tabs>
        <w:tab w:val="clear" w:pos="4680"/>
        <w:tab w:val="left" w:pos="6210"/>
        <w:tab w:val="left" w:pos="6390"/>
        <w:tab w:val="left" w:pos="6840"/>
      </w:tabs>
      <w:rPr>
        <w:rFonts w:ascii="Arial Narrow" w:hAnsi="Arial Narrow" w:cs="Arial"/>
        <w:sz w:val="18"/>
        <w:szCs w:val="18"/>
      </w:rPr>
    </w:pPr>
    <w:r>
      <w:tab/>
    </w:r>
    <w:r>
      <w:tab/>
    </w:r>
    <w:r>
      <w:tab/>
    </w:r>
    <w:r w:rsidR="005A3B91">
      <w:t xml:space="preserve"> </w:t>
    </w:r>
    <w:r w:rsidRPr="00F55BBC">
      <w:rPr>
        <w:rFonts w:ascii="Arial Narrow" w:hAnsi="Arial Narrow" w:cs="Arial"/>
        <w:sz w:val="18"/>
        <w:szCs w:val="18"/>
      </w:rPr>
      <w:t>Cooper Lighting Solut</w:t>
    </w:r>
    <w:r>
      <w:rPr>
        <w:rFonts w:ascii="Arial Narrow" w:hAnsi="Arial Narrow" w:cs="Arial"/>
        <w:sz w:val="18"/>
        <w:szCs w:val="18"/>
      </w:rPr>
      <w:t>ions</w:t>
    </w:r>
  </w:p>
  <w:p w14:paraId="62A37BF9" w14:textId="77777777" w:rsidR="00092A1F" w:rsidRPr="00F55BBC" w:rsidRDefault="00092A1F" w:rsidP="00092A1F">
    <w:pPr>
      <w:pStyle w:val="Header"/>
      <w:tabs>
        <w:tab w:val="clear" w:pos="4680"/>
        <w:tab w:val="left" w:pos="6210"/>
        <w:tab w:val="left" w:pos="6750"/>
      </w:tabs>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t xml:space="preserve">   </w:t>
    </w:r>
    <w:r w:rsidRPr="00F55BBC">
      <w:rPr>
        <w:rFonts w:ascii="Arial Narrow" w:hAnsi="Arial Narrow" w:cs="Arial"/>
        <w:sz w:val="18"/>
        <w:szCs w:val="18"/>
      </w:rPr>
      <w:t>1121 Highway 74 South</w:t>
    </w:r>
  </w:p>
  <w:p w14:paraId="34D7EA3B" w14:textId="5D8B91C1" w:rsidR="00092A1F" w:rsidRDefault="00092A1F" w:rsidP="00092A1F">
    <w:pPr>
      <w:pStyle w:val="Header"/>
      <w:tabs>
        <w:tab w:val="clear" w:pos="4680"/>
        <w:tab w:val="left" w:pos="6210"/>
        <w:tab w:val="left" w:pos="6840"/>
      </w:tabs>
      <w:rPr>
        <w:rFonts w:ascii="Arial Narrow" w:hAnsi="Arial Narrow" w:cs="Arial"/>
        <w:sz w:val="18"/>
        <w:szCs w:val="18"/>
      </w:rPr>
    </w:pPr>
    <w:r w:rsidRPr="00F55BBC">
      <w:rPr>
        <w:rFonts w:ascii="Arial Narrow" w:hAnsi="Arial Narrow" w:cs="Arial"/>
        <w:sz w:val="20"/>
        <w:szCs w:val="20"/>
      </w:rPr>
      <w:tab/>
      <w:t xml:space="preserve">   </w:t>
    </w:r>
    <w:r>
      <w:rPr>
        <w:rFonts w:ascii="Arial Narrow" w:hAnsi="Arial Narrow" w:cs="Arial"/>
        <w:sz w:val="20"/>
        <w:szCs w:val="20"/>
      </w:rPr>
      <w:tab/>
      <w:t xml:space="preserve"> </w:t>
    </w:r>
    <w:r w:rsidRPr="00F55BBC">
      <w:rPr>
        <w:rFonts w:ascii="Arial Narrow" w:hAnsi="Arial Narrow" w:cs="Arial"/>
        <w:sz w:val="18"/>
        <w:szCs w:val="18"/>
      </w:rPr>
      <w:t xml:space="preserve">Peachtree </w:t>
    </w:r>
    <w:r w:rsidR="005A3B91">
      <w:rPr>
        <w:rFonts w:ascii="Arial Narrow" w:hAnsi="Arial Narrow" w:cs="Arial"/>
        <w:sz w:val="18"/>
        <w:szCs w:val="18"/>
      </w:rPr>
      <w:t>C</w:t>
    </w:r>
    <w:r w:rsidRPr="00F55BBC">
      <w:rPr>
        <w:rFonts w:ascii="Arial Narrow" w:hAnsi="Arial Narrow" w:cs="Arial"/>
        <w:sz w:val="18"/>
        <w:szCs w:val="18"/>
      </w:rPr>
      <w:t>ity, GA 30269</w:t>
    </w:r>
  </w:p>
  <w:p w14:paraId="5A41AD0D" w14:textId="77777777" w:rsidR="00092A1F" w:rsidRDefault="00092A1F" w:rsidP="00092A1F">
    <w:pPr>
      <w:pStyle w:val="Header"/>
      <w:tabs>
        <w:tab w:val="clear" w:pos="4680"/>
        <w:tab w:val="left" w:pos="5580"/>
        <w:tab w:val="left" w:pos="6210"/>
        <w:tab w:val="left" w:pos="6840"/>
      </w:tabs>
      <w:rPr>
        <w:rFonts w:ascii="Arial Narrow" w:hAnsi="Arial Narrow" w:cs="Arial"/>
        <w:sz w:val="18"/>
        <w:szCs w:val="18"/>
      </w:rPr>
    </w:pPr>
    <w:r>
      <w:rPr>
        <w:rFonts w:ascii="Arial Narrow" w:hAnsi="Arial Narrow" w:cs="Arial"/>
        <w:sz w:val="18"/>
        <w:szCs w:val="18"/>
      </w:rPr>
      <w:tab/>
      <w:t xml:space="preserve"> </w:t>
    </w:r>
    <w:r>
      <w:rPr>
        <w:rFonts w:ascii="Arial Narrow" w:hAnsi="Arial Narrow" w:cs="Arial"/>
        <w:sz w:val="18"/>
        <w:szCs w:val="18"/>
      </w:rPr>
      <w:tab/>
    </w:r>
    <w:r>
      <w:rPr>
        <w:rFonts w:ascii="Arial Narrow" w:hAnsi="Arial Narrow" w:cs="Arial"/>
        <w:sz w:val="18"/>
        <w:szCs w:val="18"/>
      </w:rPr>
      <w:tab/>
      <w:t xml:space="preserve"> T: (770) 486-4800</w:t>
    </w:r>
  </w:p>
  <w:p w14:paraId="2498C0D6" w14:textId="70362C62" w:rsidR="00092A1F" w:rsidRPr="00E44B78" w:rsidRDefault="00092A1F" w:rsidP="00092A1F">
    <w:pPr>
      <w:pStyle w:val="Header"/>
      <w:tabs>
        <w:tab w:val="clear" w:pos="4680"/>
        <w:tab w:val="left" w:pos="5580"/>
        <w:tab w:val="left" w:pos="6210"/>
        <w:tab w:val="left" w:pos="6840"/>
      </w:tabs>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E44B78">
      <w:rPr>
        <w:rFonts w:ascii="Arial Narrow" w:hAnsi="Arial Narrow" w:cs="Arial"/>
        <w:color w:val="000000" w:themeColor="text1"/>
        <w:sz w:val="18"/>
        <w:szCs w:val="18"/>
      </w:rPr>
      <w:t xml:space="preserve"> </w:t>
    </w:r>
    <w:hyperlink r:id="rId2" w:history="1">
      <w:r w:rsidR="00E44B78" w:rsidRPr="00E44B78">
        <w:rPr>
          <w:rStyle w:val="Hyperlink"/>
          <w:rFonts w:ascii="Arial Narrow" w:hAnsi="Arial Narrow" w:cs="Arial"/>
          <w:color w:val="000000" w:themeColor="text1"/>
          <w:sz w:val="18"/>
          <w:szCs w:val="18"/>
          <w:u w:val="none"/>
        </w:rPr>
        <w:t>www.cooperlighting</w:t>
      </w:r>
    </w:hyperlink>
    <w:r w:rsidR="00E44B78" w:rsidRPr="00E44B78">
      <w:rPr>
        <w:rFonts w:ascii="Arial Narrow" w:hAnsi="Arial Narrow" w:cs="Arial"/>
        <w:color w:val="000000" w:themeColor="text1"/>
        <w:sz w:val="18"/>
        <w:szCs w:val="18"/>
      </w:rPr>
      <w:t>.com</w:t>
    </w:r>
  </w:p>
  <w:p w14:paraId="66786B23" w14:textId="77777777" w:rsidR="00092A1F" w:rsidRDefault="00092A1F" w:rsidP="00092A1F">
    <w:pPr>
      <w:pStyle w:val="Header"/>
      <w:tabs>
        <w:tab w:val="clear" w:pos="4680"/>
        <w:tab w:val="left" w:pos="5580"/>
        <w:tab w:val="center" w:pos="6840"/>
      </w:tabs>
      <w:rPr>
        <w:rFonts w:ascii="Arial Narrow" w:hAnsi="Arial Narrow" w:cs="Arial"/>
        <w:sz w:val="18"/>
        <w:szCs w:val="18"/>
      </w:rPr>
    </w:pPr>
  </w:p>
  <w:p w14:paraId="07CC8312" w14:textId="29676EA2" w:rsidR="00092A1F" w:rsidRPr="00092A1F" w:rsidRDefault="00092A1F" w:rsidP="00092A1F">
    <w:pPr>
      <w:pStyle w:val="Header"/>
      <w:tabs>
        <w:tab w:val="clear" w:pos="4680"/>
        <w:tab w:val="left" w:pos="5580"/>
        <w:tab w:val="center" w:pos="6840"/>
      </w:tabs>
      <w:rPr>
        <w:rFonts w:ascii="Arial Black" w:hAnsi="Arial Black" w:cs="Arial"/>
        <w:b/>
        <w:bCs/>
        <w:color w:val="C00000"/>
      </w:rPr>
    </w:pPr>
    <w:r>
      <w:rPr>
        <w:rFonts w:ascii="Arial Black" w:hAnsi="Arial Black" w:cs="Arial"/>
        <w:b/>
        <w:bCs/>
        <w:color w:val="C00000"/>
      </w:rPr>
      <w:t>Press</w:t>
    </w:r>
    <w:r w:rsidRPr="00F55BBC">
      <w:rPr>
        <w:rFonts w:ascii="Arial Black" w:hAnsi="Arial Black" w:cs="Arial"/>
        <w:b/>
        <w:bCs/>
        <w:color w:val="C00000"/>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A0F55"/>
    <w:multiLevelType w:val="hybridMultilevel"/>
    <w:tmpl w:val="DECE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B32E9"/>
    <w:multiLevelType w:val="hybridMultilevel"/>
    <w:tmpl w:val="B54C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A4B51"/>
    <w:multiLevelType w:val="hybridMultilevel"/>
    <w:tmpl w:val="6D2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56144"/>
    <w:multiLevelType w:val="hybridMultilevel"/>
    <w:tmpl w:val="58400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C3B78"/>
    <w:multiLevelType w:val="hybridMultilevel"/>
    <w:tmpl w:val="67FA6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40F81"/>
    <w:multiLevelType w:val="hybridMultilevel"/>
    <w:tmpl w:val="E99A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C2EA1"/>
    <w:multiLevelType w:val="hybridMultilevel"/>
    <w:tmpl w:val="89284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BC"/>
    <w:rsid w:val="000141C8"/>
    <w:rsid w:val="00023C18"/>
    <w:rsid w:val="00027043"/>
    <w:rsid w:val="00031037"/>
    <w:rsid w:val="000355AE"/>
    <w:rsid w:val="00092A1F"/>
    <w:rsid w:val="000B5E66"/>
    <w:rsid w:val="0011065D"/>
    <w:rsid w:val="00112355"/>
    <w:rsid w:val="0012124B"/>
    <w:rsid w:val="00132B9A"/>
    <w:rsid w:val="00167E30"/>
    <w:rsid w:val="001843CB"/>
    <w:rsid w:val="001A2B71"/>
    <w:rsid w:val="001A41F9"/>
    <w:rsid w:val="001A56AF"/>
    <w:rsid w:val="001B37C0"/>
    <w:rsid w:val="001E5A06"/>
    <w:rsid w:val="001F064E"/>
    <w:rsid w:val="001F1DB5"/>
    <w:rsid w:val="001F6BF7"/>
    <w:rsid w:val="00204192"/>
    <w:rsid w:val="00212C68"/>
    <w:rsid w:val="002343DD"/>
    <w:rsid w:val="00236411"/>
    <w:rsid w:val="0024682E"/>
    <w:rsid w:val="00266506"/>
    <w:rsid w:val="00283C41"/>
    <w:rsid w:val="00293B25"/>
    <w:rsid w:val="0030031E"/>
    <w:rsid w:val="00303BDC"/>
    <w:rsid w:val="00317BAB"/>
    <w:rsid w:val="00352C80"/>
    <w:rsid w:val="00353827"/>
    <w:rsid w:val="0035416B"/>
    <w:rsid w:val="00361341"/>
    <w:rsid w:val="00373D75"/>
    <w:rsid w:val="00390C94"/>
    <w:rsid w:val="00393EC0"/>
    <w:rsid w:val="003A73C3"/>
    <w:rsid w:val="003E0BBD"/>
    <w:rsid w:val="003F7C72"/>
    <w:rsid w:val="00413DF7"/>
    <w:rsid w:val="004249CD"/>
    <w:rsid w:val="00440C8C"/>
    <w:rsid w:val="004447AD"/>
    <w:rsid w:val="004448FF"/>
    <w:rsid w:val="0045177A"/>
    <w:rsid w:val="00473AD9"/>
    <w:rsid w:val="004B19F5"/>
    <w:rsid w:val="004B3BA0"/>
    <w:rsid w:val="004D1111"/>
    <w:rsid w:val="004D5433"/>
    <w:rsid w:val="004E1681"/>
    <w:rsid w:val="00500810"/>
    <w:rsid w:val="00502AA8"/>
    <w:rsid w:val="005032A9"/>
    <w:rsid w:val="005045D9"/>
    <w:rsid w:val="00537D8E"/>
    <w:rsid w:val="0054748A"/>
    <w:rsid w:val="00552979"/>
    <w:rsid w:val="00562CB5"/>
    <w:rsid w:val="00582DF2"/>
    <w:rsid w:val="005A3B91"/>
    <w:rsid w:val="005C5CDD"/>
    <w:rsid w:val="005F18A9"/>
    <w:rsid w:val="00604586"/>
    <w:rsid w:val="006068D8"/>
    <w:rsid w:val="00636C78"/>
    <w:rsid w:val="00637045"/>
    <w:rsid w:val="00637898"/>
    <w:rsid w:val="00663E4B"/>
    <w:rsid w:val="00683C05"/>
    <w:rsid w:val="006A4578"/>
    <w:rsid w:val="006B5E1D"/>
    <w:rsid w:val="006C777D"/>
    <w:rsid w:val="006D0CA9"/>
    <w:rsid w:val="006E0A1E"/>
    <w:rsid w:val="006F57C1"/>
    <w:rsid w:val="006F7A39"/>
    <w:rsid w:val="00704275"/>
    <w:rsid w:val="00723018"/>
    <w:rsid w:val="00760946"/>
    <w:rsid w:val="007615E9"/>
    <w:rsid w:val="007B2F6E"/>
    <w:rsid w:val="007E5975"/>
    <w:rsid w:val="007E6F22"/>
    <w:rsid w:val="007F374A"/>
    <w:rsid w:val="007F4850"/>
    <w:rsid w:val="00802270"/>
    <w:rsid w:val="00803320"/>
    <w:rsid w:val="008130C5"/>
    <w:rsid w:val="0084497B"/>
    <w:rsid w:val="00863110"/>
    <w:rsid w:val="008878A7"/>
    <w:rsid w:val="008C075B"/>
    <w:rsid w:val="008C33C8"/>
    <w:rsid w:val="008E4015"/>
    <w:rsid w:val="009038EE"/>
    <w:rsid w:val="0092229F"/>
    <w:rsid w:val="0093216D"/>
    <w:rsid w:val="00940C29"/>
    <w:rsid w:val="00974037"/>
    <w:rsid w:val="00977F2B"/>
    <w:rsid w:val="00990730"/>
    <w:rsid w:val="00991EFA"/>
    <w:rsid w:val="00994712"/>
    <w:rsid w:val="00994B1C"/>
    <w:rsid w:val="00996449"/>
    <w:rsid w:val="009A6407"/>
    <w:rsid w:val="009B50C4"/>
    <w:rsid w:val="009D3CCD"/>
    <w:rsid w:val="009D65F8"/>
    <w:rsid w:val="009E1091"/>
    <w:rsid w:val="009F46D7"/>
    <w:rsid w:val="00A26E0D"/>
    <w:rsid w:val="00A27F28"/>
    <w:rsid w:val="00A60CA8"/>
    <w:rsid w:val="00A62634"/>
    <w:rsid w:val="00A7778E"/>
    <w:rsid w:val="00AA3FDC"/>
    <w:rsid w:val="00AA6575"/>
    <w:rsid w:val="00AB2608"/>
    <w:rsid w:val="00AB610F"/>
    <w:rsid w:val="00AC6835"/>
    <w:rsid w:val="00AC7854"/>
    <w:rsid w:val="00AD7027"/>
    <w:rsid w:val="00AF4306"/>
    <w:rsid w:val="00B179E6"/>
    <w:rsid w:val="00B37C49"/>
    <w:rsid w:val="00B41CF1"/>
    <w:rsid w:val="00B52A26"/>
    <w:rsid w:val="00B66BD9"/>
    <w:rsid w:val="00B80614"/>
    <w:rsid w:val="00B86841"/>
    <w:rsid w:val="00B929CD"/>
    <w:rsid w:val="00B9363C"/>
    <w:rsid w:val="00BA4D3F"/>
    <w:rsid w:val="00BB0A94"/>
    <w:rsid w:val="00BB74DC"/>
    <w:rsid w:val="00BD20EE"/>
    <w:rsid w:val="00BE0085"/>
    <w:rsid w:val="00C0185B"/>
    <w:rsid w:val="00C1702E"/>
    <w:rsid w:val="00C35C65"/>
    <w:rsid w:val="00C71533"/>
    <w:rsid w:val="00C71B4D"/>
    <w:rsid w:val="00C84E8B"/>
    <w:rsid w:val="00C87595"/>
    <w:rsid w:val="00CA4AA9"/>
    <w:rsid w:val="00CA7AB0"/>
    <w:rsid w:val="00CB6C49"/>
    <w:rsid w:val="00CC5BBC"/>
    <w:rsid w:val="00CE28AC"/>
    <w:rsid w:val="00CF26B7"/>
    <w:rsid w:val="00D12918"/>
    <w:rsid w:val="00D30C1F"/>
    <w:rsid w:val="00D611B6"/>
    <w:rsid w:val="00D92FF8"/>
    <w:rsid w:val="00DA3702"/>
    <w:rsid w:val="00DC0BBC"/>
    <w:rsid w:val="00DD046D"/>
    <w:rsid w:val="00DD0FD0"/>
    <w:rsid w:val="00E12DD3"/>
    <w:rsid w:val="00E44B78"/>
    <w:rsid w:val="00E45784"/>
    <w:rsid w:val="00E529AE"/>
    <w:rsid w:val="00E57C84"/>
    <w:rsid w:val="00E71AEB"/>
    <w:rsid w:val="00E724A6"/>
    <w:rsid w:val="00E74218"/>
    <w:rsid w:val="00E80F71"/>
    <w:rsid w:val="00E95DBE"/>
    <w:rsid w:val="00EA71EB"/>
    <w:rsid w:val="00EB3305"/>
    <w:rsid w:val="00EB489D"/>
    <w:rsid w:val="00ED7F4C"/>
    <w:rsid w:val="00EE1DFB"/>
    <w:rsid w:val="00F14824"/>
    <w:rsid w:val="00F3144B"/>
    <w:rsid w:val="00F430C4"/>
    <w:rsid w:val="00F55BBC"/>
    <w:rsid w:val="00F75009"/>
    <w:rsid w:val="00F87654"/>
    <w:rsid w:val="00FB159C"/>
    <w:rsid w:val="00FD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23152"/>
  <w14:defaultImageDpi w14:val="32767"/>
  <w15:chartTrackingRefBased/>
  <w15:docId w15:val="{75A8E2C1-B865-B34B-B767-C5FF6E61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29C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BBC"/>
    <w:pPr>
      <w:tabs>
        <w:tab w:val="center" w:pos="4680"/>
        <w:tab w:val="right" w:pos="9360"/>
      </w:tabs>
    </w:pPr>
  </w:style>
  <w:style w:type="character" w:customStyle="1" w:styleId="HeaderChar">
    <w:name w:val="Header Char"/>
    <w:basedOn w:val="DefaultParagraphFont"/>
    <w:link w:val="Header"/>
    <w:uiPriority w:val="99"/>
    <w:rsid w:val="00F55BBC"/>
  </w:style>
  <w:style w:type="paragraph" w:styleId="Footer">
    <w:name w:val="footer"/>
    <w:basedOn w:val="Normal"/>
    <w:link w:val="FooterChar"/>
    <w:uiPriority w:val="99"/>
    <w:unhideWhenUsed/>
    <w:rsid w:val="00F55BBC"/>
    <w:pPr>
      <w:tabs>
        <w:tab w:val="center" w:pos="4680"/>
        <w:tab w:val="right" w:pos="9360"/>
      </w:tabs>
    </w:pPr>
  </w:style>
  <w:style w:type="character" w:customStyle="1" w:styleId="FooterChar">
    <w:name w:val="Footer Char"/>
    <w:basedOn w:val="DefaultParagraphFont"/>
    <w:link w:val="Footer"/>
    <w:uiPriority w:val="99"/>
    <w:rsid w:val="00F55BBC"/>
  </w:style>
  <w:style w:type="character" w:styleId="Hyperlink">
    <w:name w:val="Hyperlink"/>
    <w:basedOn w:val="DefaultParagraphFont"/>
    <w:uiPriority w:val="99"/>
    <w:unhideWhenUsed/>
    <w:rsid w:val="003F7C72"/>
    <w:rPr>
      <w:color w:val="0563C1" w:themeColor="hyperlink"/>
      <w:u w:val="single"/>
    </w:rPr>
  </w:style>
  <w:style w:type="character" w:styleId="UnresolvedMention">
    <w:name w:val="Unresolved Mention"/>
    <w:basedOn w:val="DefaultParagraphFont"/>
    <w:uiPriority w:val="99"/>
    <w:rsid w:val="003F7C72"/>
    <w:rPr>
      <w:color w:val="605E5C"/>
      <w:shd w:val="clear" w:color="auto" w:fill="E1DFDD"/>
    </w:rPr>
  </w:style>
  <w:style w:type="paragraph" w:customStyle="1" w:styleId="ContactPara">
    <w:name w:val="ContactPara"/>
    <w:basedOn w:val="Normal"/>
    <w:link w:val="ContactParaChar"/>
    <w:rsid w:val="003F7C72"/>
    <w:rPr>
      <w:rFonts w:ascii="Arial" w:hAnsi="Arial" w:cs="Arial"/>
      <w:sz w:val="20"/>
      <w:szCs w:val="20"/>
    </w:rPr>
  </w:style>
  <w:style w:type="character" w:customStyle="1" w:styleId="ContactParaChar">
    <w:name w:val="ContactPara Char"/>
    <w:link w:val="ContactPara"/>
    <w:rsid w:val="003F7C72"/>
    <w:rPr>
      <w:rFonts w:ascii="Arial" w:eastAsia="Times New Roman" w:hAnsi="Arial" w:cs="Arial"/>
      <w:sz w:val="20"/>
      <w:szCs w:val="20"/>
    </w:rPr>
  </w:style>
  <w:style w:type="paragraph" w:customStyle="1" w:styleId="ContactName1">
    <w:name w:val="ContactName1"/>
    <w:basedOn w:val="ContactPara"/>
    <w:link w:val="ContactName1Char"/>
    <w:rsid w:val="003F7C72"/>
  </w:style>
  <w:style w:type="character" w:customStyle="1" w:styleId="ContactName1Char">
    <w:name w:val="ContactName1 Char"/>
    <w:basedOn w:val="ContactParaChar"/>
    <w:link w:val="ContactName1"/>
    <w:rsid w:val="003F7C72"/>
    <w:rPr>
      <w:rFonts w:ascii="Arial" w:eastAsia="Times New Roman" w:hAnsi="Arial" w:cs="Arial"/>
      <w:sz w:val="20"/>
      <w:szCs w:val="20"/>
    </w:rPr>
  </w:style>
  <w:style w:type="character" w:styleId="Strong">
    <w:name w:val="Strong"/>
    <w:basedOn w:val="DefaultParagraphFont"/>
    <w:uiPriority w:val="22"/>
    <w:qFormat/>
    <w:rsid w:val="00AF4306"/>
    <w:rPr>
      <w:b/>
      <w:bCs/>
    </w:rPr>
  </w:style>
  <w:style w:type="character" w:styleId="CommentReference">
    <w:name w:val="annotation reference"/>
    <w:basedOn w:val="DefaultParagraphFont"/>
    <w:uiPriority w:val="99"/>
    <w:semiHidden/>
    <w:unhideWhenUsed/>
    <w:rsid w:val="00AF4306"/>
    <w:rPr>
      <w:sz w:val="16"/>
      <w:szCs w:val="16"/>
    </w:rPr>
  </w:style>
  <w:style w:type="paragraph" w:styleId="CommentText">
    <w:name w:val="annotation text"/>
    <w:basedOn w:val="Normal"/>
    <w:link w:val="CommentTextChar"/>
    <w:uiPriority w:val="99"/>
    <w:semiHidden/>
    <w:unhideWhenUsed/>
    <w:rsid w:val="00AF4306"/>
    <w:pPr>
      <w:spacing w:after="200"/>
    </w:pPr>
    <w:rPr>
      <w:sz w:val="20"/>
      <w:szCs w:val="20"/>
    </w:rPr>
  </w:style>
  <w:style w:type="character" w:customStyle="1" w:styleId="CommentTextChar">
    <w:name w:val="Comment Text Char"/>
    <w:basedOn w:val="DefaultParagraphFont"/>
    <w:link w:val="CommentText"/>
    <w:uiPriority w:val="99"/>
    <w:semiHidden/>
    <w:rsid w:val="00AF4306"/>
    <w:rPr>
      <w:sz w:val="20"/>
      <w:szCs w:val="20"/>
    </w:rPr>
  </w:style>
  <w:style w:type="paragraph" w:styleId="BodyTextIndent2">
    <w:name w:val="Body Text Indent 2"/>
    <w:basedOn w:val="Normal"/>
    <w:link w:val="BodyTextIndent2Char"/>
    <w:rsid w:val="00AF4306"/>
    <w:pPr>
      <w:spacing w:after="120" w:line="480" w:lineRule="auto"/>
      <w:ind w:left="360"/>
    </w:pPr>
    <w:rPr>
      <w:sz w:val="20"/>
      <w:szCs w:val="20"/>
    </w:rPr>
  </w:style>
  <w:style w:type="character" w:customStyle="1" w:styleId="BodyTextIndent2Char">
    <w:name w:val="Body Text Indent 2 Char"/>
    <w:basedOn w:val="DefaultParagraphFont"/>
    <w:link w:val="BodyTextIndent2"/>
    <w:rsid w:val="00AF43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4306"/>
    <w:rPr>
      <w:sz w:val="18"/>
      <w:szCs w:val="18"/>
    </w:rPr>
  </w:style>
  <w:style w:type="character" w:customStyle="1" w:styleId="BalloonTextChar">
    <w:name w:val="Balloon Text Char"/>
    <w:basedOn w:val="DefaultParagraphFont"/>
    <w:link w:val="BalloonText"/>
    <w:uiPriority w:val="99"/>
    <w:semiHidden/>
    <w:rsid w:val="00AF4306"/>
    <w:rPr>
      <w:rFonts w:ascii="Times New Roman" w:hAnsi="Times New Roman" w:cs="Times New Roman"/>
      <w:sz w:val="18"/>
      <w:szCs w:val="18"/>
    </w:rPr>
  </w:style>
  <w:style w:type="paragraph" w:styleId="ListParagraph">
    <w:name w:val="List Paragraph"/>
    <w:basedOn w:val="Normal"/>
    <w:uiPriority w:val="34"/>
    <w:qFormat/>
    <w:rsid w:val="00537D8E"/>
    <w:pPr>
      <w:ind w:left="720"/>
      <w:contextualSpacing/>
    </w:pPr>
  </w:style>
  <w:style w:type="character" w:styleId="FollowedHyperlink">
    <w:name w:val="FollowedHyperlink"/>
    <w:basedOn w:val="DefaultParagraphFont"/>
    <w:uiPriority w:val="99"/>
    <w:semiHidden/>
    <w:unhideWhenUsed/>
    <w:rsid w:val="00092A1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A3B91"/>
    <w:pPr>
      <w:spacing w:after="0"/>
    </w:pPr>
    <w:rPr>
      <w:b/>
      <w:bCs/>
    </w:rPr>
  </w:style>
  <w:style w:type="character" w:customStyle="1" w:styleId="CommentSubjectChar">
    <w:name w:val="Comment Subject Char"/>
    <w:basedOn w:val="CommentTextChar"/>
    <w:link w:val="CommentSubject"/>
    <w:uiPriority w:val="99"/>
    <w:semiHidden/>
    <w:rsid w:val="005A3B91"/>
    <w:rPr>
      <w:b/>
      <w:bCs/>
      <w:sz w:val="20"/>
      <w:szCs w:val="20"/>
    </w:rPr>
  </w:style>
  <w:style w:type="character" w:customStyle="1" w:styleId="apple-converted-space">
    <w:name w:val="apple-converted-space"/>
    <w:basedOn w:val="DefaultParagraphFont"/>
    <w:rsid w:val="00B9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97596">
      <w:bodyDiv w:val="1"/>
      <w:marLeft w:val="0"/>
      <w:marRight w:val="0"/>
      <w:marTop w:val="0"/>
      <w:marBottom w:val="0"/>
      <w:divBdr>
        <w:top w:val="none" w:sz="0" w:space="0" w:color="auto"/>
        <w:left w:val="none" w:sz="0" w:space="0" w:color="auto"/>
        <w:bottom w:val="none" w:sz="0" w:space="0" w:color="auto"/>
        <w:right w:val="none" w:sz="0" w:space="0" w:color="auto"/>
      </w:divBdr>
    </w:div>
    <w:div w:id="686643467">
      <w:bodyDiv w:val="1"/>
      <w:marLeft w:val="0"/>
      <w:marRight w:val="0"/>
      <w:marTop w:val="0"/>
      <w:marBottom w:val="0"/>
      <w:divBdr>
        <w:top w:val="none" w:sz="0" w:space="0" w:color="auto"/>
        <w:left w:val="none" w:sz="0" w:space="0" w:color="auto"/>
        <w:bottom w:val="none" w:sz="0" w:space="0" w:color="auto"/>
        <w:right w:val="none" w:sz="0" w:space="0" w:color="auto"/>
      </w:divBdr>
    </w:div>
    <w:div w:id="1619339919">
      <w:bodyDiv w:val="1"/>
      <w:marLeft w:val="0"/>
      <w:marRight w:val="0"/>
      <w:marTop w:val="0"/>
      <w:marBottom w:val="0"/>
      <w:divBdr>
        <w:top w:val="none" w:sz="0" w:space="0" w:color="auto"/>
        <w:left w:val="none" w:sz="0" w:space="0" w:color="auto"/>
        <w:bottom w:val="none" w:sz="0" w:space="0" w:color="auto"/>
        <w:right w:val="none" w:sz="0" w:space="0" w:color="auto"/>
      </w:divBdr>
    </w:div>
    <w:div w:id="1781336713">
      <w:bodyDiv w:val="1"/>
      <w:marLeft w:val="0"/>
      <w:marRight w:val="0"/>
      <w:marTop w:val="0"/>
      <w:marBottom w:val="0"/>
      <w:divBdr>
        <w:top w:val="none" w:sz="0" w:space="0" w:color="auto"/>
        <w:left w:val="none" w:sz="0" w:space="0" w:color="auto"/>
        <w:bottom w:val="none" w:sz="0" w:space="0" w:color="auto"/>
        <w:right w:val="none" w:sz="0" w:space="0" w:color="auto"/>
      </w:divBdr>
    </w:div>
    <w:div w:id="1786461388">
      <w:bodyDiv w:val="1"/>
      <w:marLeft w:val="0"/>
      <w:marRight w:val="0"/>
      <w:marTop w:val="0"/>
      <w:marBottom w:val="0"/>
      <w:divBdr>
        <w:top w:val="none" w:sz="0" w:space="0" w:color="auto"/>
        <w:left w:val="none" w:sz="0" w:space="0" w:color="auto"/>
        <w:bottom w:val="none" w:sz="0" w:space="0" w:color="auto"/>
        <w:right w:val="none" w:sz="0" w:space="0" w:color="auto"/>
      </w:divBdr>
    </w:div>
    <w:div w:id="21195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on.com/halohome" TargetMode="External"/><Relationship Id="rId13" Type="http://schemas.openxmlformats.org/officeDocument/2006/relationships/hyperlink" Target="http://www.cooperindustries.com/content/public/en/lighting/products/recessed_general_purpose_downlighting/led/3-inch-led-integrated/_1020536.html" TargetMode="External"/><Relationship Id="rId18" Type="http://schemas.openxmlformats.org/officeDocument/2006/relationships/hyperlink" Target="https://www.instagram.com/gethalolighting/"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cooperlighting.com" TargetMode="External"/><Relationship Id="rId7" Type="http://schemas.openxmlformats.org/officeDocument/2006/relationships/hyperlink" Target="http://www.cooperls.com/" TargetMode="External"/><Relationship Id="rId12" Type="http://schemas.openxmlformats.org/officeDocument/2006/relationships/hyperlink" Target="https://thescottbrothers.com/inside-the-design/" TargetMode="External"/><Relationship Id="rId17" Type="http://schemas.openxmlformats.org/officeDocument/2006/relationships/hyperlink" Target="https://www.instagram.com/bringhalohom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halolighting/ibs2020" TargetMode="External"/><Relationship Id="rId20" Type="http://schemas.openxmlformats.org/officeDocument/2006/relationships/hyperlink" Target="http://www.halolighting.com/ibs202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operindustries.com/content/public/en/lighting/resources/LightingStories/halo-microedge.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operindustries.com/content/public/en/lighting/products/outdoor_wall_mount_lighting/_821733.brands.lighting!lumiere!wall_mount.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aton.com/flash/electrical/connectedlighting/products/halo-home/halo-home-smart-bulb/" TargetMode="External"/><Relationship Id="rId19" Type="http://schemas.openxmlformats.org/officeDocument/2006/relationships/hyperlink" Target="http://www.halolighting.com" TargetMode="External"/><Relationship Id="rId4" Type="http://schemas.openxmlformats.org/officeDocument/2006/relationships/webSettings" Target="webSettings.xml"/><Relationship Id="rId9" Type="http://schemas.openxmlformats.org/officeDocument/2006/relationships/hyperlink" Target="http://www.halolighting.com/ibs2020" TargetMode="External"/><Relationship Id="rId14" Type="http://schemas.openxmlformats.org/officeDocument/2006/relationships/hyperlink" Target="http://www.cooperindustries.com/content/public/en/lighting/products/indoor_ceiling_wall_mount_lighting/pendant_mount/_958697.brands.lighting!shaper!high_performance_all.htm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cooperlightin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Martin</dc:creator>
  <cp:keywords/>
  <dc:description/>
  <cp:lastModifiedBy>Karin Martin</cp:lastModifiedBy>
  <cp:revision>4</cp:revision>
  <cp:lastPrinted>2019-12-30T10:06:00Z</cp:lastPrinted>
  <dcterms:created xsi:type="dcterms:W3CDTF">2020-01-19T15:34:00Z</dcterms:created>
  <dcterms:modified xsi:type="dcterms:W3CDTF">2020-01-19T22:05:00Z</dcterms:modified>
</cp:coreProperties>
</file>